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1208AB" w14:textId="4E913C3B" w:rsidR="00347FA6" w:rsidRPr="00347FA6" w:rsidRDefault="00347FA6" w:rsidP="00347FA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</w:rPr>
      </w:pPr>
      <w:r w:rsidRPr="00347FA6">
        <w:rPr>
          <w:rFonts w:ascii="Times New Roman" w:hAnsi="Times New Roman" w:cs="Times New Roman"/>
          <w:b/>
          <w:bCs/>
          <w:color w:val="FF0000"/>
        </w:rPr>
        <w:t>Projekt</w:t>
      </w:r>
    </w:p>
    <w:p w14:paraId="6C5EEEC6" w14:textId="108F7EC5" w:rsidR="00347FA6" w:rsidRPr="00347FA6" w:rsidRDefault="00347FA6" w:rsidP="00347FA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47FA6">
        <w:rPr>
          <w:rFonts w:ascii="Times New Roman" w:hAnsi="Times New Roman" w:cs="Times New Roman"/>
          <w:b/>
          <w:bCs/>
        </w:rPr>
        <w:t>UCHWAŁA NR ………………….</w:t>
      </w:r>
    </w:p>
    <w:p w14:paraId="10FB261B" w14:textId="431D17E9" w:rsidR="00347FA6" w:rsidRPr="00347FA6" w:rsidRDefault="00347FA6" w:rsidP="00347FA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47FA6">
        <w:rPr>
          <w:rFonts w:ascii="Times New Roman" w:hAnsi="Times New Roman" w:cs="Times New Roman"/>
          <w:b/>
          <w:bCs/>
        </w:rPr>
        <w:t xml:space="preserve">RADY GMINY </w:t>
      </w:r>
      <w:r w:rsidR="00B9538D">
        <w:rPr>
          <w:rFonts w:ascii="Times New Roman" w:hAnsi="Times New Roman" w:cs="Times New Roman"/>
          <w:b/>
          <w:bCs/>
        </w:rPr>
        <w:t>BARANÓW</w:t>
      </w:r>
    </w:p>
    <w:p w14:paraId="0DF19D2C" w14:textId="34C07F4C" w:rsidR="00347FA6" w:rsidRPr="00347FA6" w:rsidRDefault="00347FA6" w:rsidP="00347FA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  <w:r w:rsidRPr="00347FA6">
        <w:rPr>
          <w:rFonts w:ascii="Times New Roman" w:hAnsi="Times New Roman" w:cs="Times New Roman"/>
        </w:rPr>
        <w:t>z dnia ……………………..</w:t>
      </w:r>
    </w:p>
    <w:p w14:paraId="57E0549C" w14:textId="77777777" w:rsidR="00347FA6" w:rsidRPr="00347FA6" w:rsidRDefault="00347FA6" w:rsidP="00347FA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</w:p>
    <w:p w14:paraId="09275FC7" w14:textId="77777777" w:rsidR="00347FA6" w:rsidRPr="00347FA6" w:rsidRDefault="00347FA6" w:rsidP="00347FA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47FA6">
        <w:rPr>
          <w:rFonts w:ascii="Times New Roman" w:hAnsi="Times New Roman" w:cs="Times New Roman"/>
          <w:b/>
          <w:bCs/>
        </w:rPr>
        <w:t>w sprawie określenia wymagań, jakie powinien spełniać przedsiębiorca ubiegający się</w:t>
      </w:r>
    </w:p>
    <w:p w14:paraId="46921103" w14:textId="77777777" w:rsidR="00347FA6" w:rsidRPr="00347FA6" w:rsidRDefault="00347FA6" w:rsidP="00347FA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47FA6">
        <w:rPr>
          <w:rFonts w:ascii="Times New Roman" w:hAnsi="Times New Roman" w:cs="Times New Roman"/>
          <w:b/>
          <w:bCs/>
        </w:rPr>
        <w:t>o uzyskanie zezwolenia na prowadzenie działalności w zakresie ochrony przed</w:t>
      </w:r>
    </w:p>
    <w:p w14:paraId="6CA37103" w14:textId="5FAFECEE" w:rsidR="00347FA6" w:rsidRPr="00347FA6" w:rsidRDefault="00347FA6" w:rsidP="00347FA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47FA6">
        <w:rPr>
          <w:rFonts w:ascii="Times New Roman" w:hAnsi="Times New Roman" w:cs="Times New Roman"/>
          <w:b/>
          <w:bCs/>
        </w:rPr>
        <w:t>bezdomnymi zwierzętami</w:t>
      </w:r>
      <w:r w:rsidR="0084222A">
        <w:rPr>
          <w:rFonts w:ascii="Times New Roman" w:hAnsi="Times New Roman" w:cs="Times New Roman"/>
          <w:b/>
          <w:bCs/>
        </w:rPr>
        <w:t xml:space="preserve">, </w:t>
      </w:r>
      <w:r w:rsidRPr="00347FA6">
        <w:rPr>
          <w:rFonts w:ascii="Times New Roman" w:hAnsi="Times New Roman" w:cs="Times New Roman"/>
          <w:b/>
          <w:bCs/>
        </w:rPr>
        <w:t>prowadzenia schronisk dla bezdomnych zwierząt</w:t>
      </w:r>
      <w:r w:rsidR="0084222A">
        <w:rPr>
          <w:rFonts w:ascii="Times New Roman" w:hAnsi="Times New Roman" w:cs="Times New Roman"/>
          <w:b/>
          <w:bCs/>
        </w:rPr>
        <w:t>, a także grzebowiska i spalarni zwłok zwierzęcych i ich części</w:t>
      </w:r>
      <w:r w:rsidRPr="00347FA6">
        <w:rPr>
          <w:rFonts w:ascii="Times New Roman" w:hAnsi="Times New Roman" w:cs="Times New Roman"/>
          <w:b/>
          <w:bCs/>
        </w:rPr>
        <w:t xml:space="preserve"> na terenie gminy Baranów</w:t>
      </w:r>
    </w:p>
    <w:p w14:paraId="2ACF1409" w14:textId="65406CD7" w:rsidR="00347FA6" w:rsidRPr="00347FA6" w:rsidRDefault="00347FA6" w:rsidP="00347FA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739C708F" w14:textId="77777777" w:rsidR="00347FA6" w:rsidRPr="00347FA6" w:rsidRDefault="00347FA6" w:rsidP="00347FA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4B5424FD" w14:textId="70F6E399" w:rsidR="00347FA6" w:rsidRPr="00347FA6" w:rsidRDefault="00347FA6" w:rsidP="00347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347FA6">
        <w:rPr>
          <w:rFonts w:ascii="Times New Roman" w:hAnsi="Times New Roman" w:cs="Times New Roman"/>
        </w:rPr>
        <w:tab/>
        <w:t>Na podstawie art. 18 ust. 2 pkt 15 ustawy z dnia 8 marca 1990 r. o samorządzie gminnym (Dz. U. z 20</w:t>
      </w:r>
      <w:r w:rsidR="007A3AC8">
        <w:rPr>
          <w:rFonts w:ascii="Times New Roman" w:hAnsi="Times New Roman" w:cs="Times New Roman"/>
        </w:rPr>
        <w:t>25</w:t>
      </w:r>
      <w:r w:rsidRPr="00347FA6">
        <w:rPr>
          <w:rFonts w:ascii="Times New Roman" w:hAnsi="Times New Roman" w:cs="Times New Roman"/>
        </w:rPr>
        <w:t xml:space="preserve"> r., poz.</w:t>
      </w:r>
      <w:r w:rsidR="007A3AC8">
        <w:rPr>
          <w:rFonts w:ascii="Times New Roman" w:hAnsi="Times New Roman" w:cs="Times New Roman"/>
        </w:rPr>
        <w:t>1153</w:t>
      </w:r>
      <w:r w:rsidRPr="00347FA6">
        <w:rPr>
          <w:rFonts w:ascii="Times New Roman" w:hAnsi="Times New Roman" w:cs="Times New Roman"/>
        </w:rPr>
        <w:t>, ze zm.) i art. 7 ust. 1 pkt 3 i 4 oraz ust. 3 ustawy z dnia</w:t>
      </w:r>
      <w:r w:rsidR="007A3AC8">
        <w:rPr>
          <w:rFonts w:ascii="Times New Roman" w:hAnsi="Times New Roman" w:cs="Times New Roman"/>
        </w:rPr>
        <w:t xml:space="preserve"> </w:t>
      </w:r>
      <w:r w:rsidRPr="00347FA6">
        <w:rPr>
          <w:rFonts w:ascii="Times New Roman" w:hAnsi="Times New Roman" w:cs="Times New Roman"/>
        </w:rPr>
        <w:t>13 września 1996 r. o utrzymaniu czystości i porządku w gminach (</w:t>
      </w:r>
      <w:proofErr w:type="spellStart"/>
      <w:r w:rsidR="007A3AC8">
        <w:rPr>
          <w:rFonts w:ascii="Times New Roman" w:hAnsi="Times New Roman" w:cs="Times New Roman"/>
        </w:rPr>
        <w:t>t.j</w:t>
      </w:r>
      <w:proofErr w:type="spellEnd"/>
      <w:r w:rsidR="007A3AC8">
        <w:rPr>
          <w:rFonts w:ascii="Times New Roman" w:hAnsi="Times New Roman" w:cs="Times New Roman"/>
        </w:rPr>
        <w:t xml:space="preserve">. </w:t>
      </w:r>
      <w:r w:rsidRPr="00347FA6">
        <w:rPr>
          <w:rFonts w:ascii="Times New Roman" w:hAnsi="Times New Roman" w:cs="Times New Roman"/>
        </w:rPr>
        <w:t>Dz. U. z 20</w:t>
      </w:r>
      <w:r w:rsidR="007A3AC8">
        <w:rPr>
          <w:rFonts w:ascii="Times New Roman" w:hAnsi="Times New Roman" w:cs="Times New Roman"/>
        </w:rPr>
        <w:t>25</w:t>
      </w:r>
      <w:r w:rsidRPr="00347FA6">
        <w:rPr>
          <w:rFonts w:ascii="Times New Roman" w:hAnsi="Times New Roman" w:cs="Times New Roman"/>
        </w:rPr>
        <w:t xml:space="preserve"> r. poz. </w:t>
      </w:r>
      <w:r w:rsidR="007A3AC8">
        <w:rPr>
          <w:rFonts w:ascii="Times New Roman" w:hAnsi="Times New Roman" w:cs="Times New Roman"/>
        </w:rPr>
        <w:t>733</w:t>
      </w:r>
      <w:r w:rsidRPr="00347FA6">
        <w:rPr>
          <w:rFonts w:ascii="Times New Roman" w:hAnsi="Times New Roman" w:cs="Times New Roman"/>
        </w:rPr>
        <w:t>) uchwala się, co następuje:</w:t>
      </w:r>
    </w:p>
    <w:p w14:paraId="27C5D4AE" w14:textId="1BAC304D" w:rsidR="00347FA6" w:rsidRPr="00347FA6" w:rsidRDefault="00347FA6" w:rsidP="00347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347FA6">
        <w:rPr>
          <w:rFonts w:ascii="Times New Roman" w:hAnsi="Times New Roman" w:cs="Times New Roman"/>
          <w:b/>
          <w:bCs/>
        </w:rPr>
        <w:t xml:space="preserve">§ 1. </w:t>
      </w:r>
      <w:r w:rsidRPr="00347FA6">
        <w:rPr>
          <w:rFonts w:ascii="Times New Roman" w:hAnsi="Times New Roman" w:cs="Times New Roman"/>
        </w:rPr>
        <w:t>Określa się wymagania, jakie powinien spełniać przedsiębiorca, ubiegający się o uzyskanie zezwolenia na prowadzenie działalności w zakresie:</w:t>
      </w:r>
    </w:p>
    <w:p w14:paraId="6B7CD579" w14:textId="30976EDC" w:rsidR="00347FA6" w:rsidRPr="00347FA6" w:rsidRDefault="00347FA6" w:rsidP="00347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347FA6">
        <w:rPr>
          <w:rFonts w:ascii="Times New Roman" w:hAnsi="Times New Roman" w:cs="Times New Roman"/>
        </w:rPr>
        <w:t xml:space="preserve">1) ochrony przed bezdomnymi zwierzętami na terenie </w:t>
      </w:r>
      <w:r>
        <w:rPr>
          <w:rFonts w:ascii="Times New Roman" w:hAnsi="Times New Roman" w:cs="Times New Roman"/>
        </w:rPr>
        <w:t>G</w:t>
      </w:r>
      <w:r w:rsidRPr="00347FA6">
        <w:rPr>
          <w:rFonts w:ascii="Times New Roman" w:hAnsi="Times New Roman" w:cs="Times New Roman"/>
        </w:rPr>
        <w:t>miny Baranów - załącznik nr 1 do niniejszej uchwały;</w:t>
      </w:r>
    </w:p>
    <w:p w14:paraId="0D5F3178" w14:textId="1340B257" w:rsidR="00347FA6" w:rsidRDefault="00347FA6" w:rsidP="00347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347FA6">
        <w:rPr>
          <w:rFonts w:ascii="Times New Roman" w:hAnsi="Times New Roman" w:cs="Times New Roman"/>
        </w:rPr>
        <w:t xml:space="preserve">2) prowadzenia schronisk dla bezdomnych zwierząt na terenie </w:t>
      </w:r>
      <w:r>
        <w:rPr>
          <w:rFonts w:ascii="Times New Roman" w:hAnsi="Times New Roman" w:cs="Times New Roman"/>
        </w:rPr>
        <w:t>G</w:t>
      </w:r>
      <w:r w:rsidRPr="00347FA6">
        <w:rPr>
          <w:rFonts w:ascii="Times New Roman" w:hAnsi="Times New Roman" w:cs="Times New Roman"/>
        </w:rPr>
        <w:t>miny Baranów - załącznik nr 2 do niniejszej uchwały</w:t>
      </w:r>
      <w:r w:rsidR="00E17EB5">
        <w:rPr>
          <w:rFonts w:ascii="Times New Roman" w:hAnsi="Times New Roman" w:cs="Times New Roman"/>
        </w:rPr>
        <w:t>;</w:t>
      </w:r>
    </w:p>
    <w:p w14:paraId="34065C98" w14:textId="0F66C961" w:rsidR="00E17EB5" w:rsidRPr="00347FA6" w:rsidRDefault="00E17EB5" w:rsidP="00347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</w:t>
      </w:r>
      <w:r w:rsidRPr="00E17EB5">
        <w:rPr>
          <w:rFonts w:ascii="Times New Roman" w:hAnsi="Times New Roman" w:cs="Times New Roman"/>
        </w:rPr>
        <w:t>prowadzenia grzebowisk i spalarni zwłok zwierzęcych i ich części</w:t>
      </w:r>
      <w:r>
        <w:rPr>
          <w:rFonts w:ascii="Times New Roman" w:hAnsi="Times New Roman" w:cs="Times New Roman"/>
        </w:rPr>
        <w:t xml:space="preserve"> na terenie Gminy Baranów – załącznik nr 3 do niniejszej uchwały.</w:t>
      </w:r>
    </w:p>
    <w:p w14:paraId="17F98DFB" w14:textId="7E18B87C" w:rsidR="00347FA6" w:rsidRPr="00347FA6" w:rsidRDefault="00347FA6" w:rsidP="00347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347FA6">
        <w:rPr>
          <w:rFonts w:ascii="Times New Roman" w:hAnsi="Times New Roman" w:cs="Times New Roman"/>
          <w:b/>
          <w:bCs/>
        </w:rPr>
        <w:t xml:space="preserve">§ 2. </w:t>
      </w:r>
      <w:r w:rsidRPr="00347FA6">
        <w:rPr>
          <w:rFonts w:ascii="Times New Roman" w:hAnsi="Times New Roman" w:cs="Times New Roman"/>
        </w:rPr>
        <w:t xml:space="preserve">Wykonanie uchwały powierza się Wójtowi </w:t>
      </w:r>
      <w:r>
        <w:rPr>
          <w:rFonts w:ascii="Times New Roman" w:hAnsi="Times New Roman" w:cs="Times New Roman"/>
        </w:rPr>
        <w:t>G</w:t>
      </w:r>
      <w:r w:rsidRPr="00347FA6">
        <w:rPr>
          <w:rFonts w:ascii="Times New Roman" w:hAnsi="Times New Roman" w:cs="Times New Roman"/>
        </w:rPr>
        <w:t>miny Baranów</w:t>
      </w:r>
    </w:p>
    <w:p w14:paraId="61E7C5F4" w14:textId="77777777" w:rsidR="00347FA6" w:rsidRPr="00347FA6" w:rsidRDefault="00347FA6" w:rsidP="00347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347FA6">
        <w:rPr>
          <w:rFonts w:ascii="Times New Roman" w:hAnsi="Times New Roman" w:cs="Times New Roman"/>
          <w:b/>
          <w:bCs/>
        </w:rPr>
        <w:t xml:space="preserve">§ 3. </w:t>
      </w:r>
    </w:p>
    <w:p w14:paraId="5BC8914D" w14:textId="719AFCF9" w:rsidR="00347FA6" w:rsidRPr="006327D2" w:rsidRDefault="00347FA6" w:rsidP="00347FA6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6327D2">
        <w:rPr>
          <w:rFonts w:ascii="Times New Roman" w:hAnsi="Times New Roman" w:cs="Times New Roman"/>
        </w:rPr>
        <w:t>1. Uchwała podlega ogłoszeniu w Dzienniku Urzędowym Województwa Mazowieckiego.</w:t>
      </w:r>
    </w:p>
    <w:p w14:paraId="660F9869" w14:textId="77828E6F" w:rsidR="00347FA6" w:rsidRPr="00347FA6" w:rsidRDefault="00347FA6" w:rsidP="00347FA6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6327D2">
        <w:rPr>
          <w:rFonts w:ascii="Times New Roman" w:hAnsi="Times New Roman" w:cs="Times New Roman"/>
        </w:rPr>
        <w:t>2. Uchwała</w:t>
      </w:r>
      <w:r w:rsidRPr="00347FA6">
        <w:rPr>
          <w:rFonts w:ascii="Times New Roman" w:hAnsi="Times New Roman" w:cs="Times New Roman"/>
        </w:rPr>
        <w:t xml:space="preserve"> wchodzi w życie po upływie 14 dni od ogłoszenia w Dzienniku Urzędowym Województwa Mazowieckiego.</w:t>
      </w:r>
    </w:p>
    <w:p w14:paraId="7FE3EF50" w14:textId="669F4004" w:rsidR="00347FA6" w:rsidRPr="00347FA6" w:rsidRDefault="00347FA6" w:rsidP="00347FA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p w14:paraId="0667D7DC" w14:textId="2DC23B14" w:rsidR="00347FA6" w:rsidRPr="00347FA6" w:rsidRDefault="00347FA6" w:rsidP="00347F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F613E84" w14:textId="20A81609" w:rsidR="00347FA6" w:rsidRDefault="00347FA6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</w:p>
    <w:p w14:paraId="6B622711" w14:textId="2F81A22D" w:rsidR="00347FA6" w:rsidRDefault="00347FA6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</w:p>
    <w:p w14:paraId="1B375A83" w14:textId="359815FA" w:rsidR="00347FA6" w:rsidRDefault="00347FA6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</w:p>
    <w:p w14:paraId="268FEF1D" w14:textId="0E7512C4" w:rsidR="00347FA6" w:rsidRDefault="00347FA6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</w:p>
    <w:p w14:paraId="3C5D9EC7" w14:textId="6EA10D42" w:rsidR="00347FA6" w:rsidRDefault="00347FA6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</w:p>
    <w:p w14:paraId="33869C6E" w14:textId="4E2C00C0" w:rsidR="00347FA6" w:rsidRDefault="00347FA6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</w:p>
    <w:p w14:paraId="0925A8F5" w14:textId="04CF855E" w:rsidR="00347FA6" w:rsidRDefault="00347FA6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</w:p>
    <w:p w14:paraId="283C09C4" w14:textId="224F7AE6" w:rsidR="00347FA6" w:rsidRDefault="00347FA6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</w:p>
    <w:p w14:paraId="5E2A8319" w14:textId="1FF4431B" w:rsidR="00347FA6" w:rsidRDefault="00347FA6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</w:p>
    <w:p w14:paraId="78BF214C" w14:textId="576D4D2E" w:rsidR="00347FA6" w:rsidRDefault="00347FA6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</w:p>
    <w:p w14:paraId="1736BF32" w14:textId="2A51A0B4" w:rsidR="00347FA6" w:rsidRDefault="00347FA6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</w:p>
    <w:p w14:paraId="188EF46E" w14:textId="77777777" w:rsidR="00347FA6" w:rsidRDefault="00347FA6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</w:p>
    <w:p w14:paraId="56FFFF48" w14:textId="35F15515" w:rsidR="00347FA6" w:rsidRDefault="00347FA6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</w:p>
    <w:p w14:paraId="0659DE00" w14:textId="40A65189" w:rsidR="00347FA6" w:rsidRDefault="00347FA6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</w:p>
    <w:p w14:paraId="4792BCB3" w14:textId="77777777" w:rsidR="00347FA6" w:rsidRDefault="00347FA6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</w:p>
    <w:p w14:paraId="5ECD8C67" w14:textId="0E903705" w:rsidR="00347FA6" w:rsidRDefault="00347FA6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</w:p>
    <w:p w14:paraId="4D9B67FF" w14:textId="5DF18FC8" w:rsidR="00347FA6" w:rsidRDefault="00347FA6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</w:p>
    <w:p w14:paraId="1725C5F3" w14:textId="77777777" w:rsidR="00347FA6" w:rsidRDefault="00347FA6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</w:p>
    <w:p w14:paraId="683FCB8A" w14:textId="1188A32F" w:rsidR="007A3AC8" w:rsidRPr="00DE2F80" w:rsidRDefault="00347FA6" w:rsidP="00DE2F80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</w:rPr>
      </w:pPr>
      <w:r w:rsidRPr="00DE2F80">
        <w:rPr>
          <w:rFonts w:ascii="Times New Roman" w:hAnsi="Times New Roman" w:cs="Times New Roman"/>
        </w:rPr>
        <w:t>Załącznik Nr 1 do Uchwały</w:t>
      </w:r>
      <w:r w:rsidR="007A3AC8" w:rsidRPr="00DE2F80">
        <w:rPr>
          <w:rFonts w:ascii="Times New Roman" w:hAnsi="Times New Roman" w:cs="Times New Roman"/>
        </w:rPr>
        <w:t xml:space="preserve"> Nr …………….……………….</w:t>
      </w:r>
    </w:p>
    <w:p w14:paraId="4EC8A56D" w14:textId="0810C107" w:rsidR="00347FA6" w:rsidRPr="00DE2F80" w:rsidRDefault="00347FA6" w:rsidP="00DE2F80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</w:rPr>
      </w:pPr>
      <w:r w:rsidRPr="00DE2F80">
        <w:rPr>
          <w:rFonts w:ascii="Times New Roman" w:hAnsi="Times New Roman" w:cs="Times New Roman"/>
        </w:rPr>
        <w:t xml:space="preserve">Rady </w:t>
      </w:r>
      <w:r w:rsidR="007A3AC8" w:rsidRPr="00DE2F80">
        <w:rPr>
          <w:rFonts w:ascii="Times New Roman" w:hAnsi="Times New Roman" w:cs="Times New Roman"/>
        </w:rPr>
        <w:t xml:space="preserve">Gminy </w:t>
      </w:r>
      <w:r w:rsidR="0084222A">
        <w:rPr>
          <w:rFonts w:ascii="Times New Roman" w:hAnsi="Times New Roman" w:cs="Times New Roman"/>
        </w:rPr>
        <w:t>Baranów</w:t>
      </w:r>
      <w:r w:rsidR="007A3AC8" w:rsidRPr="00DE2F80">
        <w:rPr>
          <w:rFonts w:ascii="Times New Roman" w:hAnsi="Times New Roman" w:cs="Times New Roman"/>
        </w:rPr>
        <w:t xml:space="preserve"> z dnia ……………..………….</w:t>
      </w:r>
      <w:r w:rsidRPr="00DE2F80">
        <w:rPr>
          <w:rFonts w:ascii="Times New Roman" w:hAnsi="Times New Roman" w:cs="Times New Roman"/>
        </w:rPr>
        <w:t xml:space="preserve"> r.</w:t>
      </w:r>
    </w:p>
    <w:p w14:paraId="6314DC5B" w14:textId="3256696C" w:rsidR="007A3AC8" w:rsidRPr="00DE2F80" w:rsidRDefault="007A3AC8" w:rsidP="00DE2F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30A7B351" w14:textId="3268F144" w:rsidR="007A3AC8" w:rsidRPr="00DE2F80" w:rsidRDefault="00347FA6" w:rsidP="00DE2F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DE2F80">
        <w:rPr>
          <w:rFonts w:ascii="Times New Roman" w:hAnsi="Times New Roman" w:cs="Times New Roman"/>
          <w:b/>
          <w:bCs/>
        </w:rPr>
        <w:t>Wymagania, jakie powinien spełniać przedsiębiorca ubiegający się o uzyskanie</w:t>
      </w:r>
      <w:r w:rsidR="007A3AC8" w:rsidRPr="00DE2F80">
        <w:rPr>
          <w:rFonts w:ascii="Times New Roman" w:hAnsi="Times New Roman" w:cs="Times New Roman"/>
          <w:b/>
          <w:bCs/>
        </w:rPr>
        <w:t xml:space="preserve"> </w:t>
      </w:r>
      <w:r w:rsidRPr="00DE2F80">
        <w:rPr>
          <w:rFonts w:ascii="Times New Roman" w:hAnsi="Times New Roman" w:cs="Times New Roman"/>
          <w:b/>
          <w:bCs/>
        </w:rPr>
        <w:t>zezwolenia</w:t>
      </w:r>
    </w:p>
    <w:p w14:paraId="7036FCE9" w14:textId="36352A62" w:rsidR="00347FA6" w:rsidRPr="00DE2F80" w:rsidRDefault="00347FA6" w:rsidP="00DE2F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DE2F80">
        <w:rPr>
          <w:rFonts w:ascii="Times New Roman" w:hAnsi="Times New Roman" w:cs="Times New Roman"/>
          <w:b/>
          <w:bCs/>
        </w:rPr>
        <w:t>na prowadzenie działalności w zakresie ochrony przed bezdomnymi</w:t>
      </w:r>
      <w:r w:rsidR="007A3AC8" w:rsidRPr="00DE2F80">
        <w:rPr>
          <w:rFonts w:ascii="Times New Roman" w:hAnsi="Times New Roman" w:cs="Times New Roman"/>
          <w:b/>
          <w:bCs/>
        </w:rPr>
        <w:t xml:space="preserve"> </w:t>
      </w:r>
      <w:r w:rsidRPr="00DE2F80">
        <w:rPr>
          <w:rFonts w:ascii="Times New Roman" w:hAnsi="Times New Roman" w:cs="Times New Roman"/>
          <w:b/>
          <w:bCs/>
        </w:rPr>
        <w:t>zwierzętami na terenie gminy</w:t>
      </w:r>
      <w:r w:rsidR="007A3AC8" w:rsidRPr="00DE2F80">
        <w:rPr>
          <w:rFonts w:ascii="Times New Roman" w:hAnsi="Times New Roman" w:cs="Times New Roman"/>
          <w:b/>
          <w:bCs/>
        </w:rPr>
        <w:t xml:space="preserve"> Baranów</w:t>
      </w:r>
    </w:p>
    <w:p w14:paraId="2083D5A2" w14:textId="77777777" w:rsidR="007A3AC8" w:rsidRPr="00DE2F80" w:rsidRDefault="007A3AC8" w:rsidP="00DE2F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3C26A9F8" w14:textId="7A2F8B4B" w:rsidR="00347FA6" w:rsidRPr="00DE2F80" w:rsidRDefault="00347FA6" w:rsidP="00DE2F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DE2F80">
        <w:rPr>
          <w:rFonts w:ascii="Times New Roman" w:hAnsi="Times New Roman" w:cs="Times New Roman"/>
        </w:rPr>
        <w:t xml:space="preserve">1. </w:t>
      </w:r>
      <w:r w:rsidRPr="00DE2F80">
        <w:rPr>
          <w:rFonts w:ascii="Times New Roman" w:hAnsi="Times New Roman" w:cs="Times New Roman"/>
          <w:b/>
          <w:bCs/>
        </w:rPr>
        <w:t>Przedsiębiorca ubiegający się o uzyskanie zezwoleni</w:t>
      </w:r>
      <w:r w:rsidR="00454C4A">
        <w:rPr>
          <w:rFonts w:ascii="Times New Roman" w:hAnsi="Times New Roman" w:cs="Times New Roman"/>
          <w:b/>
          <w:bCs/>
        </w:rPr>
        <w:t>a</w:t>
      </w:r>
      <w:r w:rsidRPr="00DE2F80">
        <w:rPr>
          <w:rFonts w:ascii="Times New Roman" w:hAnsi="Times New Roman" w:cs="Times New Roman"/>
          <w:b/>
          <w:bCs/>
        </w:rPr>
        <w:t xml:space="preserve"> na prowadzenie działalności</w:t>
      </w:r>
      <w:r w:rsidR="007A3AC8" w:rsidRPr="00DE2F80">
        <w:rPr>
          <w:rFonts w:ascii="Times New Roman" w:hAnsi="Times New Roman" w:cs="Times New Roman"/>
          <w:b/>
          <w:bCs/>
        </w:rPr>
        <w:t xml:space="preserve"> </w:t>
      </w:r>
      <w:r w:rsidRPr="00DE2F80">
        <w:rPr>
          <w:rFonts w:ascii="Times New Roman" w:hAnsi="Times New Roman" w:cs="Times New Roman"/>
          <w:b/>
          <w:bCs/>
        </w:rPr>
        <w:t>w zakresie ochrony przed bezdomnymi zwierzętami powinien spełniać następujące</w:t>
      </w:r>
      <w:r w:rsidR="00437587" w:rsidRPr="00DE2F80">
        <w:rPr>
          <w:rFonts w:ascii="Times New Roman" w:hAnsi="Times New Roman" w:cs="Times New Roman"/>
          <w:b/>
          <w:bCs/>
        </w:rPr>
        <w:t xml:space="preserve"> </w:t>
      </w:r>
      <w:r w:rsidRPr="00DE2F80">
        <w:rPr>
          <w:rFonts w:ascii="Times New Roman" w:hAnsi="Times New Roman" w:cs="Times New Roman"/>
          <w:b/>
          <w:bCs/>
        </w:rPr>
        <w:t>wymagania:</w:t>
      </w:r>
    </w:p>
    <w:p w14:paraId="3253676F" w14:textId="77777777" w:rsidR="00347FA6" w:rsidRPr="00DE2F80" w:rsidRDefault="00347FA6" w:rsidP="00DE2F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DE2F80">
        <w:rPr>
          <w:rFonts w:ascii="Times New Roman" w:hAnsi="Times New Roman" w:cs="Times New Roman"/>
        </w:rPr>
        <w:t>1) posiadać zarejestrowaną działalność gospodarczą w zakresie opieki nad zwierzętami bezdomnymi;</w:t>
      </w:r>
    </w:p>
    <w:p w14:paraId="459B1DB7" w14:textId="230D065A" w:rsidR="00347FA6" w:rsidRPr="00DE2F80" w:rsidRDefault="00347FA6" w:rsidP="00DE2F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DE2F80">
        <w:rPr>
          <w:rFonts w:ascii="Times New Roman" w:hAnsi="Times New Roman" w:cs="Times New Roman"/>
        </w:rPr>
        <w:t>2) posiadać specjalistyczne środki przeznaczone do chwytania i transportu bezdomnych zwierząt,</w:t>
      </w:r>
      <w:r w:rsidR="00DE2F80" w:rsidRPr="00DE2F80">
        <w:rPr>
          <w:rFonts w:ascii="Times New Roman" w:hAnsi="Times New Roman" w:cs="Times New Roman"/>
        </w:rPr>
        <w:t xml:space="preserve"> </w:t>
      </w:r>
      <w:r w:rsidRPr="00DE2F80">
        <w:rPr>
          <w:rFonts w:ascii="Times New Roman" w:hAnsi="Times New Roman" w:cs="Times New Roman"/>
        </w:rPr>
        <w:t>a w szczególności:</w:t>
      </w:r>
    </w:p>
    <w:p w14:paraId="3E744F70" w14:textId="770D653C" w:rsidR="00347FA6" w:rsidRPr="00DE2F80" w:rsidRDefault="00347FA6" w:rsidP="00DE2F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DE2F80">
        <w:rPr>
          <w:rFonts w:ascii="Times New Roman" w:hAnsi="Times New Roman" w:cs="Times New Roman"/>
        </w:rPr>
        <w:t>a) atestowane urządzenia i środki do odławiania i przenoszenia zwierząt w sposób nie</w:t>
      </w:r>
      <w:r w:rsidR="00DE2F80" w:rsidRPr="00DE2F80">
        <w:rPr>
          <w:rFonts w:ascii="Times New Roman" w:hAnsi="Times New Roman" w:cs="Times New Roman"/>
        </w:rPr>
        <w:t xml:space="preserve"> </w:t>
      </w:r>
      <w:r w:rsidRPr="00DE2F80">
        <w:rPr>
          <w:rFonts w:ascii="Times New Roman" w:hAnsi="Times New Roman" w:cs="Times New Roman"/>
        </w:rPr>
        <w:t xml:space="preserve">powodujący </w:t>
      </w:r>
      <w:r w:rsidR="00DE2F80" w:rsidRPr="00DE2F80">
        <w:rPr>
          <w:rFonts w:ascii="Times New Roman" w:hAnsi="Times New Roman" w:cs="Times New Roman"/>
        </w:rPr>
        <w:t>z</w:t>
      </w:r>
      <w:r w:rsidRPr="00DE2F80">
        <w:rPr>
          <w:rFonts w:ascii="Times New Roman" w:hAnsi="Times New Roman" w:cs="Times New Roman"/>
        </w:rPr>
        <w:t>agrożenia dla ich zdrowia lub życia,</w:t>
      </w:r>
    </w:p>
    <w:p w14:paraId="4FAB5D4C" w14:textId="77777777" w:rsidR="00DE2F80" w:rsidRDefault="00347FA6" w:rsidP="00DE2F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DE2F80">
        <w:rPr>
          <w:rFonts w:ascii="Times New Roman" w:hAnsi="Times New Roman" w:cs="Times New Roman"/>
        </w:rPr>
        <w:t xml:space="preserve">b) pojazd przystosowany do transportu zwierząt, </w:t>
      </w:r>
      <w:r w:rsidR="00DE2F80" w:rsidRPr="00544CC1">
        <w:rPr>
          <w:rFonts w:ascii="Times New Roman" w:hAnsi="Times New Roman" w:cs="Times New Roman"/>
        </w:rPr>
        <w:t>przeznaczony do transportu zwierząt, spełniających wymogi sanitarne i techniczne, z zachowaniem zasad dobrostanu zwierząt</w:t>
      </w:r>
      <w:r w:rsidR="00DE2F80" w:rsidRPr="00DE2F80">
        <w:rPr>
          <w:rFonts w:ascii="Times New Roman" w:hAnsi="Times New Roman" w:cs="Times New Roman"/>
        </w:rPr>
        <w:t xml:space="preserve"> </w:t>
      </w:r>
    </w:p>
    <w:p w14:paraId="222420CC" w14:textId="3170CE69" w:rsidR="00347FA6" w:rsidRPr="00DE2F80" w:rsidRDefault="00347FA6" w:rsidP="00DE2F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DE2F80">
        <w:rPr>
          <w:rFonts w:ascii="Times New Roman" w:hAnsi="Times New Roman" w:cs="Times New Roman"/>
        </w:rPr>
        <w:t>3) posiadać decyzję właściwego Powiatowego Lekarza Weterynarii stwierdzającą spełnienie wymagań</w:t>
      </w:r>
    </w:p>
    <w:p w14:paraId="5F0AF458" w14:textId="77777777" w:rsidR="00347FA6" w:rsidRPr="00DE2F80" w:rsidRDefault="00347FA6" w:rsidP="00DE2F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DE2F80">
        <w:rPr>
          <w:rFonts w:ascii="Times New Roman" w:hAnsi="Times New Roman" w:cs="Times New Roman"/>
        </w:rPr>
        <w:t>weterynaryjnych dla prowadzenia działalności w zakresie transportu bezdomnych zwierząt;</w:t>
      </w:r>
    </w:p>
    <w:p w14:paraId="15FC0A1C" w14:textId="2A9BF162" w:rsidR="00347FA6" w:rsidRPr="00DE2F80" w:rsidRDefault="00347FA6" w:rsidP="00DE2F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DE2F80">
        <w:rPr>
          <w:rFonts w:ascii="Times New Roman" w:hAnsi="Times New Roman" w:cs="Times New Roman"/>
        </w:rPr>
        <w:t>4) dysponować obiektami i specjalistycznym, atestowanym sprzętem niezbędnym do prowadzenia działalności</w:t>
      </w:r>
      <w:r w:rsidR="00DE2F80" w:rsidRPr="00DE2F80">
        <w:rPr>
          <w:rFonts w:ascii="Times New Roman" w:hAnsi="Times New Roman" w:cs="Times New Roman"/>
        </w:rPr>
        <w:t xml:space="preserve"> </w:t>
      </w:r>
      <w:r w:rsidRPr="00DE2F80">
        <w:rPr>
          <w:rFonts w:ascii="Times New Roman" w:hAnsi="Times New Roman" w:cs="Times New Roman"/>
        </w:rPr>
        <w:t>w zakresie ochrony przed bezdomnymi zwierzętami;</w:t>
      </w:r>
    </w:p>
    <w:p w14:paraId="011C9F7B" w14:textId="77777777" w:rsidR="00347FA6" w:rsidRPr="00DE2F80" w:rsidRDefault="00347FA6" w:rsidP="00DE2F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DE2F80">
        <w:rPr>
          <w:rFonts w:ascii="Times New Roman" w:hAnsi="Times New Roman" w:cs="Times New Roman"/>
        </w:rPr>
        <w:t>5) zapewnić w razie potrzeby pomoc lekarsko-weterynaryjną;</w:t>
      </w:r>
    </w:p>
    <w:p w14:paraId="33B22571" w14:textId="6E5BC1EE" w:rsidR="00347FA6" w:rsidRPr="00DE2F80" w:rsidRDefault="00347FA6" w:rsidP="00DE2F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DE2F80">
        <w:rPr>
          <w:rFonts w:ascii="Times New Roman" w:hAnsi="Times New Roman" w:cs="Times New Roman"/>
        </w:rPr>
        <w:t>6)</w:t>
      </w:r>
      <w:r w:rsidR="00292E17">
        <w:rPr>
          <w:rFonts w:ascii="Times New Roman" w:hAnsi="Times New Roman" w:cs="Times New Roman"/>
        </w:rPr>
        <w:t xml:space="preserve"> </w:t>
      </w:r>
      <w:r w:rsidRPr="00DE2F80">
        <w:rPr>
          <w:rFonts w:ascii="Times New Roman" w:hAnsi="Times New Roman" w:cs="Times New Roman"/>
        </w:rPr>
        <w:t>dysponować środkami umożliwiającymi sprawdzenie czy wyłapane zwierzę posiada trwałe oznakowanie</w:t>
      </w:r>
      <w:r w:rsidR="00DE2F80" w:rsidRPr="00DE2F80">
        <w:rPr>
          <w:rFonts w:ascii="Times New Roman" w:hAnsi="Times New Roman" w:cs="Times New Roman"/>
        </w:rPr>
        <w:t xml:space="preserve"> </w:t>
      </w:r>
      <w:r w:rsidRPr="00DE2F80">
        <w:rPr>
          <w:rFonts w:ascii="Times New Roman" w:hAnsi="Times New Roman" w:cs="Times New Roman"/>
        </w:rPr>
        <w:t>i odczytanie tego oznakowania;</w:t>
      </w:r>
    </w:p>
    <w:p w14:paraId="54533DC9" w14:textId="77777777" w:rsidR="00347FA6" w:rsidRPr="00DE2F80" w:rsidRDefault="00347FA6" w:rsidP="00DE2F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DE2F80">
        <w:rPr>
          <w:rFonts w:ascii="Times New Roman" w:hAnsi="Times New Roman" w:cs="Times New Roman"/>
        </w:rPr>
        <w:t>7) posiadać tytuł prawny do miejsca (terenu) czasowego przetrzymywania wyłapanych zwierząt;</w:t>
      </w:r>
    </w:p>
    <w:p w14:paraId="0853D735" w14:textId="0EDAB3C1" w:rsidR="00347FA6" w:rsidRPr="00DE2F80" w:rsidRDefault="00347FA6" w:rsidP="00DE2F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DE2F80">
        <w:rPr>
          <w:rFonts w:ascii="Times New Roman" w:hAnsi="Times New Roman" w:cs="Times New Roman"/>
        </w:rPr>
        <w:t>8) dysponować kadrą, przeszkoloną w zakresie: postępowania ze zwierzętami, przepisów</w:t>
      </w:r>
      <w:r w:rsidR="00DE2F80" w:rsidRPr="00DE2F80">
        <w:rPr>
          <w:rFonts w:ascii="Times New Roman" w:hAnsi="Times New Roman" w:cs="Times New Roman"/>
        </w:rPr>
        <w:t xml:space="preserve"> </w:t>
      </w:r>
      <w:r w:rsidRPr="00DE2F80">
        <w:rPr>
          <w:rFonts w:ascii="Times New Roman" w:hAnsi="Times New Roman" w:cs="Times New Roman"/>
        </w:rPr>
        <w:t>o ochronie zwierząt i obsługi posiadanego specjalistycznego, atestowanego sprzętu;</w:t>
      </w:r>
    </w:p>
    <w:p w14:paraId="7EA99437" w14:textId="0F06ACC6" w:rsidR="00347FA6" w:rsidRPr="00DE2F80" w:rsidRDefault="00347FA6" w:rsidP="00DE2F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DE2F80">
        <w:rPr>
          <w:rFonts w:ascii="Times New Roman" w:hAnsi="Times New Roman" w:cs="Times New Roman"/>
        </w:rPr>
        <w:t>9) nie być prawomocnie skazanym za przestępstwa i wykroczenia przeciwko zwierzętom,</w:t>
      </w:r>
      <w:r w:rsidR="00DE2F80" w:rsidRPr="00DE2F80">
        <w:rPr>
          <w:rFonts w:ascii="Times New Roman" w:hAnsi="Times New Roman" w:cs="Times New Roman"/>
        </w:rPr>
        <w:t xml:space="preserve"> </w:t>
      </w:r>
      <w:r w:rsidRPr="00DE2F80">
        <w:rPr>
          <w:rFonts w:ascii="Times New Roman" w:hAnsi="Times New Roman" w:cs="Times New Roman"/>
        </w:rPr>
        <w:t>w szczególności z art. 35 i 37 ustawy z dnia 21 sierpnia 1997 r. o ochronie zwierząt (Dz. U. z 2003 r. Nr 106</w:t>
      </w:r>
      <w:r w:rsidR="00DE2F80" w:rsidRPr="00DE2F80">
        <w:rPr>
          <w:rFonts w:ascii="Times New Roman" w:hAnsi="Times New Roman" w:cs="Times New Roman"/>
        </w:rPr>
        <w:t xml:space="preserve"> </w:t>
      </w:r>
      <w:r w:rsidRPr="00DE2F80">
        <w:rPr>
          <w:rFonts w:ascii="Times New Roman" w:hAnsi="Times New Roman" w:cs="Times New Roman"/>
        </w:rPr>
        <w:t>poz. 1002 ze zm.); dotyczy to również wspólników i osób zasiadających w organach przedsiębiorcy;</w:t>
      </w:r>
    </w:p>
    <w:p w14:paraId="5E601A2C" w14:textId="3A3A8D95" w:rsidR="00347FA6" w:rsidRPr="00DE2F80" w:rsidRDefault="00347FA6" w:rsidP="00DE2F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DE2F80">
        <w:rPr>
          <w:rFonts w:ascii="Times New Roman" w:hAnsi="Times New Roman" w:cs="Times New Roman"/>
        </w:rPr>
        <w:t>10) zatrudniać do odławiania i transportu zwierząt osoby, które nie były prawomocnie skazane za przestępstwa</w:t>
      </w:r>
      <w:r w:rsidR="00DE2F80" w:rsidRPr="00DE2F80">
        <w:rPr>
          <w:rFonts w:ascii="Times New Roman" w:hAnsi="Times New Roman" w:cs="Times New Roman"/>
        </w:rPr>
        <w:t xml:space="preserve"> </w:t>
      </w:r>
      <w:r w:rsidRPr="00DE2F80">
        <w:rPr>
          <w:rFonts w:ascii="Times New Roman" w:hAnsi="Times New Roman" w:cs="Times New Roman"/>
        </w:rPr>
        <w:t>i wykroczenia przeciwko zwierzętom, w szczególności z art. 35 i 37 ustawy z dnia</w:t>
      </w:r>
      <w:r w:rsidR="00DE2F80">
        <w:rPr>
          <w:rFonts w:ascii="Times New Roman" w:hAnsi="Times New Roman" w:cs="Times New Roman"/>
        </w:rPr>
        <w:t xml:space="preserve"> </w:t>
      </w:r>
      <w:r w:rsidRPr="00DE2F80">
        <w:rPr>
          <w:rFonts w:ascii="Times New Roman" w:hAnsi="Times New Roman" w:cs="Times New Roman"/>
        </w:rPr>
        <w:t>21 sierpnia 1997 r. o ochronie zwierząt.</w:t>
      </w:r>
    </w:p>
    <w:p w14:paraId="27D8EB9E" w14:textId="77777777" w:rsidR="00347FA6" w:rsidRPr="00DE2F80" w:rsidRDefault="00347FA6" w:rsidP="00DE2F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DE2F80">
        <w:rPr>
          <w:rFonts w:ascii="Times New Roman" w:hAnsi="Times New Roman" w:cs="Times New Roman"/>
          <w:b/>
          <w:bCs/>
        </w:rPr>
        <w:t>Powyższe wymagania powinny zostać potwierdzone dokumentami:</w:t>
      </w:r>
    </w:p>
    <w:p w14:paraId="47D3D9E0" w14:textId="77777777" w:rsidR="00347FA6" w:rsidRPr="00DE2F80" w:rsidRDefault="00347FA6" w:rsidP="00DE2F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DE2F80">
        <w:rPr>
          <w:rFonts w:ascii="Times New Roman" w:hAnsi="Times New Roman" w:cs="Times New Roman"/>
        </w:rPr>
        <w:t>- zaświadczenie o wpisie do ewidencji działalności gospodarczej lub odpis z Krajowego Rejestru</w:t>
      </w:r>
    </w:p>
    <w:p w14:paraId="255A392C" w14:textId="77777777" w:rsidR="00347FA6" w:rsidRPr="00DE2F80" w:rsidRDefault="00347FA6" w:rsidP="00DE2F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DE2F80">
        <w:rPr>
          <w:rFonts w:ascii="Times New Roman" w:hAnsi="Times New Roman" w:cs="Times New Roman"/>
        </w:rPr>
        <w:t>Sądowego, wystawione nie wcześniej niż 3 miesiące przed złożeniem wniosku;</w:t>
      </w:r>
    </w:p>
    <w:p w14:paraId="5E6B019D" w14:textId="77777777" w:rsidR="00347FA6" w:rsidRPr="00DE2F80" w:rsidRDefault="00347FA6" w:rsidP="00DE2F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DE2F80">
        <w:rPr>
          <w:rFonts w:ascii="Times New Roman" w:hAnsi="Times New Roman" w:cs="Times New Roman"/>
        </w:rPr>
        <w:lastRenderedPageBreak/>
        <w:t>- oświadczenie potwierdzające posiadanie specjalistycznych środków do wyłapywania zwierząt,</w:t>
      </w:r>
    </w:p>
    <w:p w14:paraId="4A29C7EA" w14:textId="77777777" w:rsidR="00347FA6" w:rsidRPr="00DE2F80" w:rsidRDefault="00347FA6" w:rsidP="00DE2F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DE2F80">
        <w:rPr>
          <w:rFonts w:ascii="Times New Roman" w:hAnsi="Times New Roman" w:cs="Times New Roman"/>
        </w:rPr>
        <w:t>- umowa o stałej współpracy z lekarzem weterynarii;</w:t>
      </w:r>
    </w:p>
    <w:p w14:paraId="3FE73AB8" w14:textId="738E9DEA" w:rsidR="00347FA6" w:rsidRPr="00DE2F80" w:rsidRDefault="00347FA6" w:rsidP="00DE2F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DE2F80">
        <w:rPr>
          <w:rFonts w:ascii="Times New Roman" w:hAnsi="Times New Roman" w:cs="Times New Roman"/>
        </w:rPr>
        <w:t xml:space="preserve">- dokumenty potwierdzające prawo do dysponowania terenem o którym mowa w </w:t>
      </w:r>
      <w:r w:rsidRPr="00454C4A">
        <w:rPr>
          <w:rFonts w:ascii="Times New Roman" w:hAnsi="Times New Roman" w:cs="Times New Roman"/>
        </w:rPr>
        <w:t>pkt 1.</w:t>
      </w:r>
      <w:r w:rsidR="00454C4A" w:rsidRPr="00454C4A">
        <w:rPr>
          <w:rFonts w:ascii="Times New Roman" w:hAnsi="Times New Roman" w:cs="Times New Roman"/>
        </w:rPr>
        <w:t>7</w:t>
      </w:r>
      <w:r w:rsidRPr="00454C4A">
        <w:rPr>
          <w:rFonts w:ascii="Times New Roman" w:hAnsi="Times New Roman" w:cs="Times New Roman"/>
        </w:rPr>
        <w:t>;</w:t>
      </w:r>
    </w:p>
    <w:p w14:paraId="1EE6EC26" w14:textId="04C0564F" w:rsidR="00347FA6" w:rsidRPr="00DE2F80" w:rsidRDefault="00347FA6" w:rsidP="00DE2F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DE2F80">
        <w:rPr>
          <w:rFonts w:ascii="Times New Roman" w:hAnsi="Times New Roman" w:cs="Times New Roman"/>
        </w:rPr>
        <w:t>- zaświadczenie</w:t>
      </w:r>
      <w:r w:rsidR="00DE2F80" w:rsidRPr="00DE2F80">
        <w:rPr>
          <w:rFonts w:ascii="Times New Roman" w:hAnsi="Times New Roman" w:cs="Times New Roman"/>
        </w:rPr>
        <w:t xml:space="preserve"> lub oświadczenie </w:t>
      </w:r>
      <w:r w:rsidRPr="00DE2F80">
        <w:rPr>
          <w:rFonts w:ascii="Times New Roman" w:hAnsi="Times New Roman" w:cs="Times New Roman"/>
        </w:rPr>
        <w:t>o niekaralności.</w:t>
      </w:r>
    </w:p>
    <w:p w14:paraId="348384CE" w14:textId="77777777" w:rsidR="007A3AC8" w:rsidRPr="00DE2F80" w:rsidRDefault="007A3AC8" w:rsidP="00DE2F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47CF823" w14:textId="77777777" w:rsidR="007A3AC8" w:rsidRPr="00DE2F80" w:rsidRDefault="007A3AC8" w:rsidP="00DE2F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2F1D048C" w14:textId="77777777" w:rsidR="007A3AC8" w:rsidRPr="00DE2F80" w:rsidRDefault="007A3AC8" w:rsidP="00DE2F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5FA90397" w14:textId="77777777" w:rsidR="007A3AC8" w:rsidRPr="00DE2F80" w:rsidRDefault="007A3AC8" w:rsidP="00DE2F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5B140B35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0AEF5427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26EF21E8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43FEFED6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4D87A1FD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260955DF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036E41CA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6E7609A1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0F62D850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5269F205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71601646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4D412F27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1204B9CE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1B2AF681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4F03753B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0E47C2BB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75421A0B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5EB8FE91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117B7CF1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24869940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7719DAA2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3DC3F275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2C1ED591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6A5283CE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1D61E8C9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47E181B9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27AA67E6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4A202348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7F023AD3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3A0FF9D8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5A40D558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761C78FF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604AB970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2B5B97BD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63082476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20BA7726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52206F27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785450E0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4BBFD491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5EA727AA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7E8975CA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03E63702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6BD94F2E" w14:textId="77777777" w:rsidR="007A3AC8" w:rsidRDefault="007A3AC8" w:rsidP="00347F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7745B1E3" w14:textId="6ED8ED49" w:rsidR="0084222A" w:rsidRPr="00DE2F80" w:rsidRDefault="0084222A" w:rsidP="00A972A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</w:rPr>
      </w:pPr>
      <w:r w:rsidRPr="00DE2F80">
        <w:rPr>
          <w:rFonts w:ascii="Times New Roman" w:hAnsi="Times New Roman" w:cs="Times New Roman"/>
        </w:rPr>
        <w:lastRenderedPageBreak/>
        <w:t xml:space="preserve">Załącznik Nr </w:t>
      </w:r>
      <w:r>
        <w:rPr>
          <w:rFonts w:ascii="Times New Roman" w:hAnsi="Times New Roman" w:cs="Times New Roman"/>
        </w:rPr>
        <w:t>2</w:t>
      </w:r>
      <w:r w:rsidRPr="00DE2F80">
        <w:rPr>
          <w:rFonts w:ascii="Times New Roman" w:hAnsi="Times New Roman" w:cs="Times New Roman"/>
        </w:rPr>
        <w:t xml:space="preserve"> do Uchwały Nr …………….……………….</w:t>
      </w:r>
    </w:p>
    <w:p w14:paraId="47C638B7" w14:textId="77777777" w:rsidR="0084222A" w:rsidRPr="00DE2F80" w:rsidRDefault="0084222A" w:rsidP="00A972A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</w:rPr>
      </w:pPr>
      <w:r w:rsidRPr="00DE2F80">
        <w:rPr>
          <w:rFonts w:ascii="Times New Roman" w:hAnsi="Times New Roman" w:cs="Times New Roman"/>
        </w:rPr>
        <w:t xml:space="preserve">Rady Gminy </w:t>
      </w:r>
      <w:r>
        <w:rPr>
          <w:rFonts w:ascii="Times New Roman" w:hAnsi="Times New Roman" w:cs="Times New Roman"/>
        </w:rPr>
        <w:t>Baranów</w:t>
      </w:r>
      <w:r w:rsidRPr="00DE2F80">
        <w:rPr>
          <w:rFonts w:ascii="Times New Roman" w:hAnsi="Times New Roman" w:cs="Times New Roman"/>
        </w:rPr>
        <w:t xml:space="preserve"> z dnia ……………..…………. r.</w:t>
      </w:r>
    </w:p>
    <w:p w14:paraId="7DAA591D" w14:textId="77777777" w:rsidR="00292E17" w:rsidRPr="00292E17" w:rsidRDefault="00292E17" w:rsidP="00A972A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</w:rPr>
      </w:pPr>
    </w:p>
    <w:p w14:paraId="2E54454D" w14:textId="77777777" w:rsidR="0046736D" w:rsidRDefault="00347FA6" w:rsidP="00A972A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292E17">
        <w:rPr>
          <w:rFonts w:ascii="Times New Roman" w:hAnsi="Times New Roman" w:cs="Times New Roman"/>
          <w:b/>
          <w:bCs/>
        </w:rPr>
        <w:t>Wymagania, jakie powinien spełniać przedsiębiorca ubiegający się o uzyskanie</w:t>
      </w:r>
      <w:r w:rsidR="00292E17">
        <w:rPr>
          <w:rFonts w:ascii="Times New Roman" w:hAnsi="Times New Roman" w:cs="Times New Roman"/>
          <w:b/>
          <w:bCs/>
        </w:rPr>
        <w:t xml:space="preserve"> </w:t>
      </w:r>
      <w:r w:rsidRPr="00292E17">
        <w:rPr>
          <w:rFonts w:ascii="Times New Roman" w:hAnsi="Times New Roman" w:cs="Times New Roman"/>
          <w:b/>
          <w:bCs/>
        </w:rPr>
        <w:t>zezwolenia na prowadzenie działalności w zakresie prowadzenia schronisk dla bezdomnych zwierząt na</w:t>
      </w:r>
      <w:r w:rsidR="00292E17">
        <w:rPr>
          <w:rFonts w:ascii="Times New Roman" w:hAnsi="Times New Roman" w:cs="Times New Roman"/>
          <w:b/>
          <w:bCs/>
        </w:rPr>
        <w:t xml:space="preserve"> </w:t>
      </w:r>
      <w:r w:rsidRPr="00292E17">
        <w:rPr>
          <w:rFonts w:ascii="Times New Roman" w:hAnsi="Times New Roman" w:cs="Times New Roman"/>
          <w:b/>
          <w:bCs/>
        </w:rPr>
        <w:t xml:space="preserve">terenie </w:t>
      </w:r>
      <w:r w:rsidR="00292E17">
        <w:rPr>
          <w:rFonts w:ascii="Times New Roman" w:hAnsi="Times New Roman" w:cs="Times New Roman"/>
          <w:b/>
          <w:bCs/>
        </w:rPr>
        <w:t>Gminy Baranów</w:t>
      </w:r>
    </w:p>
    <w:p w14:paraId="22C12DA7" w14:textId="77777777" w:rsidR="0046736D" w:rsidRDefault="0046736D" w:rsidP="00A972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</w:rPr>
      </w:pPr>
    </w:p>
    <w:p w14:paraId="7482C1DB" w14:textId="68011ED5" w:rsidR="00347FA6" w:rsidRPr="0046736D" w:rsidRDefault="00347FA6" w:rsidP="00A972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</w:rPr>
      </w:pPr>
      <w:r w:rsidRPr="0046736D">
        <w:rPr>
          <w:rFonts w:ascii="Times New Roman" w:hAnsi="Times New Roman" w:cs="Times New Roman"/>
          <w:bCs/>
        </w:rPr>
        <w:t>Przedsiębiorca ubiegający się o uzyskanie zezwolenia na prowadzenie działalności</w:t>
      </w:r>
      <w:r w:rsidR="00292E17" w:rsidRPr="0046736D">
        <w:rPr>
          <w:rFonts w:ascii="Times New Roman" w:hAnsi="Times New Roman" w:cs="Times New Roman"/>
          <w:bCs/>
        </w:rPr>
        <w:t xml:space="preserve"> </w:t>
      </w:r>
      <w:r w:rsidRPr="0046736D">
        <w:rPr>
          <w:rFonts w:ascii="Times New Roman" w:hAnsi="Times New Roman" w:cs="Times New Roman"/>
          <w:bCs/>
        </w:rPr>
        <w:t>w zakresie prowadzenia schronisk dla bezdomnych zwierząt powinien spełniać następujące wymagania:</w:t>
      </w:r>
    </w:p>
    <w:p w14:paraId="0E08AFF1" w14:textId="77777777" w:rsidR="0046736D" w:rsidRPr="0046736D" w:rsidRDefault="0046736D" w:rsidP="00A972A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</w:rPr>
      </w:pPr>
    </w:p>
    <w:p w14:paraId="59DBAC17" w14:textId="44A08081" w:rsidR="0046736D" w:rsidRPr="0046736D" w:rsidRDefault="0046736D" w:rsidP="00A972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46736D">
        <w:rPr>
          <w:rFonts w:ascii="Times New Roman" w:hAnsi="Times New Roman" w:cs="Times New Roman"/>
          <w:bCs/>
        </w:rPr>
        <w:t>1)</w:t>
      </w:r>
      <w:r>
        <w:rPr>
          <w:rFonts w:ascii="Times New Roman" w:hAnsi="Times New Roman" w:cs="Times New Roman"/>
          <w:bCs/>
        </w:rPr>
        <w:t xml:space="preserve"> </w:t>
      </w:r>
      <w:r w:rsidRPr="0046736D">
        <w:rPr>
          <w:rFonts w:ascii="Times New Roman" w:hAnsi="Times New Roman" w:cs="Times New Roman"/>
          <w:bCs/>
        </w:rPr>
        <w:t>posiadać zarejestrowaną działalność gospodarczą w zakresie prowadzenia schronisk dla zwierząt;</w:t>
      </w:r>
    </w:p>
    <w:p w14:paraId="5B65D23C" w14:textId="03FB83C8" w:rsidR="0046736D" w:rsidRPr="0046736D" w:rsidRDefault="0046736D" w:rsidP="00A972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46736D">
        <w:rPr>
          <w:rFonts w:ascii="Times New Roman" w:hAnsi="Times New Roman" w:cs="Times New Roman"/>
          <w:bCs/>
        </w:rPr>
        <w:t>2)</w:t>
      </w:r>
      <w:r>
        <w:rPr>
          <w:rFonts w:ascii="Times New Roman" w:hAnsi="Times New Roman" w:cs="Times New Roman"/>
          <w:bCs/>
        </w:rPr>
        <w:t xml:space="preserve"> </w:t>
      </w:r>
      <w:r w:rsidRPr="0046736D">
        <w:rPr>
          <w:rFonts w:ascii="Times New Roman" w:hAnsi="Times New Roman" w:cs="Times New Roman"/>
          <w:bCs/>
        </w:rPr>
        <w:t>dysponować tytułem prawnym do nieruchomości, na której ma być prowadzona działalność związana z prowadzeniem schronisk dla zwierząt;</w:t>
      </w:r>
    </w:p>
    <w:p w14:paraId="6C3F2681" w14:textId="5D7073D5" w:rsidR="0046736D" w:rsidRPr="0046736D" w:rsidRDefault="0046736D" w:rsidP="00A972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46736D">
        <w:rPr>
          <w:rFonts w:ascii="Times New Roman" w:hAnsi="Times New Roman" w:cs="Times New Roman"/>
          <w:bCs/>
        </w:rPr>
        <w:t>3)</w:t>
      </w:r>
      <w:r>
        <w:rPr>
          <w:rFonts w:ascii="Times New Roman" w:hAnsi="Times New Roman" w:cs="Times New Roman"/>
          <w:bCs/>
        </w:rPr>
        <w:t xml:space="preserve"> </w:t>
      </w:r>
      <w:r w:rsidRPr="0046736D">
        <w:rPr>
          <w:rFonts w:ascii="Times New Roman" w:hAnsi="Times New Roman" w:cs="Times New Roman"/>
          <w:bCs/>
        </w:rPr>
        <w:t xml:space="preserve">posiadać pozwolenie na użytkowanie lub inny stosowny dokument wymagany przepisami ustawy z dnia 7 lipca 1994 r. - Prawo budowlane (Dz. U. z 2016 r. poz. 290 z </w:t>
      </w:r>
      <w:proofErr w:type="spellStart"/>
      <w:r w:rsidRPr="0046736D">
        <w:rPr>
          <w:rFonts w:ascii="Times New Roman" w:hAnsi="Times New Roman" w:cs="Times New Roman"/>
          <w:bCs/>
        </w:rPr>
        <w:t>późn</w:t>
      </w:r>
      <w:proofErr w:type="spellEnd"/>
      <w:r w:rsidRPr="0046736D">
        <w:rPr>
          <w:rFonts w:ascii="Times New Roman" w:hAnsi="Times New Roman" w:cs="Times New Roman"/>
          <w:bCs/>
        </w:rPr>
        <w:t>. zm.) pozwalający na użytkowanie obiektu;</w:t>
      </w:r>
    </w:p>
    <w:p w14:paraId="4DB5137B" w14:textId="4EF60FF2" w:rsidR="0046736D" w:rsidRPr="0046736D" w:rsidRDefault="0046736D" w:rsidP="00A972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46736D">
        <w:rPr>
          <w:rFonts w:ascii="Times New Roman" w:hAnsi="Times New Roman" w:cs="Times New Roman"/>
          <w:bCs/>
        </w:rPr>
        <w:t>4)</w:t>
      </w:r>
      <w:r>
        <w:rPr>
          <w:rFonts w:ascii="Times New Roman" w:hAnsi="Times New Roman" w:cs="Times New Roman"/>
          <w:bCs/>
        </w:rPr>
        <w:t xml:space="preserve"> </w:t>
      </w:r>
      <w:r w:rsidRPr="0046736D">
        <w:rPr>
          <w:rFonts w:ascii="Times New Roman" w:hAnsi="Times New Roman" w:cs="Times New Roman"/>
          <w:bCs/>
        </w:rPr>
        <w:t>posiadać pomieszczenia, urządzenia i obiekty niezbędne do prowadzenia działalności określone w rozporządzeniu Ministra Rolnictwa i Rozwoju Wsi z dnia 23 czerwca 2004 r. w sprawie szczegółowych wymagań weterynaryjnych dla prowadzenia schronisk dla zwierząt (Dz. U. Nr 158, poz. 1657);</w:t>
      </w:r>
    </w:p>
    <w:p w14:paraId="36B92FD3" w14:textId="2120BBF1" w:rsidR="0046736D" w:rsidRPr="0046736D" w:rsidRDefault="0046736D" w:rsidP="00A972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46736D">
        <w:rPr>
          <w:rFonts w:ascii="Times New Roman" w:hAnsi="Times New Roman" w:cs="Times New Roman"/>
          <w:bCs/>
        </w:rPr>
        <w:t>5)</w:t>
      </w:r>
      <w:r>
        <w:rPr>
          <w:rFonts w:ascii="Times New Roman" w:hAnsi="Times New Roman" w:cs="Times New Roman"/>
          <w:bCs/>
        </w:rPr>
        <w:t xml:space="preserve"> </w:t>
      </w:r>
      <w:r w:rsidRPr="0046736D">
        <w:rPr>
          <w:rFonts w:ascii="Times New Roman" w:hAnsi="Times New Roman" w:cs="Times New Roman"/>
          <w:bCs/>
        </w:rPr>
        <w:t>zapewnić zwierzętom opiekę lekarza weterynarii, zgodnie z wymogami określonymi w rozporządzeniu Ministra Rolnictwa i Rozwoju Wsi z dnia 23 czerwca 2004 r. w sprawie szczegółowych wymagań weterynaryjnych dla prowadzenia schronisk dla zwierząt (Dz. U. Nr 158, poz. 1657);</w:t>
      </w:r>
    </w:p>
    <w:p w14:paraId="796C78D5" w14:textId="6D831359" w:rsidR="0046736D" w:rsidRPr="0046736D" w:rsidRDefault="0046736D" w:rsidP="00A972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46736D">
        <w:rPr>
          <w:rFonts w:ascii="Times New Roman" w:hAnsi="Times New Roman" w:cs="Times New Roman"/>
          <w:bCs/>
        </w:rPr>
        <w:t>6)</w:t>
      </w:r>
      <w:r>
        <w:rPr>
          <w:rFonts w:ascii="Times New Roman" w:hAnsi="Times New Roman" w:cs="Times New Roman"/>
          <w:bCs/>
        </w:rPr>
        <w:t xml:space="preserve"> </w:t>
      </w:r>
      <w:r w:rsidRPr="0046736D">
        <w:rPr>
          <w:rFonts w:ascii="Times New Roman" w:hAnsi="Times New Roman" w:cs="Times New Roman"/>
          <w:bCs/>
        </w:rPr>
        <w:t>posiadać dokument zapewniający odbiór zwłok zwierzęcych i ich części przez podmiot uprawniony do wykonywania tych czynności.</w:t>
      </w:r>
    </w:p>
    <w:p w14:paraId="516472A6" w14:textId="6ED184D7" w:rsidR="0046736D" w:rsidRPr="0046736D" w:rsidRDefault="0046736D" w:rsidP="00A972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46736D">
        <w:rPr>
          <w:rFonts w:ascii="Times New Roman" w:hAnsi="Times New Roman" w:cs="Times New Roman"/>
          <w:bCs/>
        </w:rPr>
        <w:t xml:space="preserve">7) przedsiębiorca prowadzący działalność we wnioskowanym zakresie, jego pracownicy, wspólnicy i osoby zasiadające w organach przedsiębiorcy nie mogą być karani z art. 35 i art. 37 ustawy z dnia 21 sierpnia 1997 r. o ochronie zwierząt (tekst jedn.: Dz. U. z 2013 r. poz. 856, z </w:t>
      </w:r>
      <w:proofErr w:type="spellStart"/>
      <w:r w:rsidRPr="0046736D">
        <w:rPr>
          <w:rFonts w:ascii="Times New Roman" w:hAnsi="Times New Roman" w:cs="Times New Roman"/>
          <w:bCs/>
        </w:rPr>
        <w:t>późn</w:t>
      </w:r>
      <w:proofErr w:type="spellEnd"/>
      <w:r w:rsidRPr="0046736D">
        <w:rPr>
          <w:rFonts w:ascii="Times New Roman" w:hAnsi="Times New Roman" w:cs="Times New Roman"/>
          <w:bCs/>
        </w:rPr>
        <w:t>. zm.);</w:t>
      </w:r>
    </w:p>
    <w:p w14:paraId="158F1A1B" w14:textId="7012A980" w:rsidR="0046736D" w:rsidRPr="0046736D" w:rsidRDefault="0046736D" w:rsidP="00A972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46736D">
        <w:rPr>
          <w:rFonts w:ascii="Times New Roman" w:hAnsi="Times New Roman" w:cs="Times New Roman"/>
          <w:bCs/>
        </w:rPr>
        <w:t>8</w:t>
      </w:r>
      <w:r>
        <w:rPr>
          <w:rFonts w:ascii="Times New Roman" w:hAnsi="Times New Roman" w:cs="Times New Roman"/>
          <w:bCs/>
        </w:rPr>
        <w:t>)</w:t>
      </w:r>
      <w:r w:rsidRPr="0046736D">
        <w:rPr>
          <w:rFonts w:ascii="Times New Roman" w:hAnsi="Times New Roman" w:cs="Times New Roman"/>
          <w:bCs/>
        </w:rPr>
        <w:t xml:space="preserve"> lokalizacja schroniska dla bezdomnych zwierząt nie może powodować kumulacji uciążliwości z uciążliwościami już istniejącymi;</w:t>
      </w:r>
      <w:bookmarkStart w:id="0" w:name="_GoBack"/>
      <w:bookmarkEnd w:id="0"/>
    </w:p>
    <w:p w14:paraId="2DE94272" w14:textId="02D4404E" w:rsidR="0046736D" w:rsidRPr="0046736D" w:rsidRDefault="0046736D" w:rsidP="00A972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46736D">
        <w:rPr>
          <w:rFonts w:ascii="Times New Roman" w:hAnsi="Times New Roman" w:cs="Times New Roman"/>
          <w:bCs/>
        </w:rPr>
        <w:t>9) lokalizacja schroniska dla bezdomnych zwierząt nie może rodzić konfliktów społecznych;</w:t>
      </w:r>
    </w:p>
    <w:p w14:paraId="68A6D193" w14:textId="23B3A8E9" w:rsidR="0046736D" w:rsidRPr="0046736D" w:rsidRDefault="0046736D" w:rsidP="00A972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46736D">
        <w:rPr>
          <w:rFonts w:ascii="Times New Roman" w:hAnsi="Times New Roman" w:cs="Times New Roman"/>
          <w:bCs/>
        </w:rPr>
        <w:t>10) przedsiębiorca powinien dysponować kadrą posiadającą wykształcenie w zakresie postępowania ze zwierzętami lub doświadczenie w opiece nad zwierzętami;</w:t>
      </w:r>
    </w:p>
    <w:p w14:paraId="62C2DD26" w14:textId="3E63AB71" w:rsidR="0046736D" w:rsidRPr="0046736D" w:rsidRDefault="0046736D" w:rsidP="00A972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46736D">
        <w:rPr>
          <w:rFonts w:ascii="Times New Roman" w:hAnsi="Times New Roman" w:cs="Times New Roman"/>
          <w:bCs/>
        </w:rPr>
        <w:t>11) przedsiębiorca prowadzący działalność we wnioskowanym zakresie, jego pracownicy, wspólnicy i osoby zasiadające w organach przedsiębiorcy nie mogą być karane za przestępstwa popełnione umyślnie, ścigane z oskarżenia publicznego i przestępstwa skarbowe popełnione umyślnie oraz osoby, przeciwko którym toczy się postępowanie karne.</w:t>
      </w:r>
    </w:p>
    <w:p w14:paraId="68AAF875" w14:textId="10B4F2C2" w:rsidR="0046736D" w:rsidRPr="0046736D" w:rsidRDefault="0046736D" w:rsidP="00A972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46736D">
        <w:rPr>
          <w:rFonts w:ascii="Times New Roman" w:hAnsi="Times New Roman" w:cs="Times New Roman"/>
          <w:bCs/>
        </w:rPr>
        <w:lastRenderedPageBreak/>
        <w:t>2. Spełnienie wymagań określonych w ust. 1 powinno zostać potwierdzone odpowiednimi dokumentami w postaci:</w:t>
      </w:r>
    </w:p>
    <w:p w14:paraId="020A91CD" w14:textId="700FED08" w:rsidR="0046736D" w:rsidRPr="0046736D" w:rsidRDefault="0046736D" w:rsidP="00A972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46736D">
        <w:rPr>
          <w:rFonts w:ascii="Times New Roman" w:hAnsi="Times New Roman" w:cs="Times New Roman"/>
          <w:bCs/>
        </w:rPr>
        <w:t>1) aktualnego wpisu do Centralnej Ewidencji Informacji o Działalności Gospodarczej "CEIDG" lub wpisu do Krajowego Rejestru Sądowego;</w:t>
      </w:r>
    </w:p>
    <w:p w14:paraId="6A880B29" w14:textId="1CEC586C" w:rsidR="0046736D" w:rsidRPr="0046736D" w:rsidRDefault="0046736D" w:rsidP="00A972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46736D">
        <w:rPr>
          <w:rFonts w:ascii="Times New Roman" w:hAnsi="Times New Roman" w:cs="Times New Roman"/>
          <w:bCs/>
        </w:rPr>
        <w:t>2) tytułu prawnego do terenu, na którym ma być prowadzona działalność np.: odpis z księgi wieczystej, akt notarialny, umowa dzierżawy itp.;</w:t>
      </w:r>
    </w:p>
    <w:p w14:paraId="00210BC0" w14:textId="18622DCD" w:rsidR="0046736D" w:rsidRPr="0046736D" w:rsidRDefault="0046736D" w:rsidP="00A972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46736D">
        <w:rPr>
          <w:rFonts w:ascii="Times New Roman" w:hAnsi="Times New Roman" w:cs="Times New Roman"/>
          <w:bCs/>
        </w:rPr>
        <w:t xml:space="preserve">3) pozwolenia na użytkowanie obiektu lub innego dokumentu wymaganego przepisami ustawy z dnia 7 lipca 1994 r. - Prawo budowlane (Dz. U. z 2016 r. poz. 290 z </w:t>
      </w:r>
      <w:proofErr w:type="spellStart"/>
      <w:r w:rsidRPr="0046736D">
        <w:rPr>
          <w:rFonts w:ascii="Times New Roman" w:hAnsi="Times New Roman" w:cs="Times New Roman"/>
          <w:bCs/>
        </w:rPr>
        <w:t>późn</w:t>
      </w:r>
      <w:proofErr w:type="spellEnd"/>
      <w:r w:rsidRPr="0046736D">
        <w:rPr>
          <w:rFonts w:ascii="Times New Roman" w:hAnsi="Times New Roman" w:cs="Times New Roman"/>
          <w:bCs/>
        </w:rPr>
        <w:t>. zm.) pozwalającego na użytkowanie obiektu;</w:t>
      </w:r>
    </w:p>
    <w:p w14:paraId="0ECC85CB" w14:textId="20FBFADF" w:rsidR="0046736D" w:rsidRPr="0046736D" w:rsidRDefault="0046736D" w:rsidP="00A972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46736D">
        <w:rPr>
          <w:rFonts w:ascii="Times New Roman" w:hAnsi="Times New Roman" w:cs="Times New Roman"/>
          <w:bCs/>
        </w:rPr>
        <w:t>4) dokumentu poświadczającego współpracę z lekarzem weterynarii;</w:t>
      </w:r>
    </w:p>
    <w:p w14:paraId="57356356" w14:textId="497DFD66" w:rsidR="0046736D" w:rsidRPr="0046736D" w:rsidRDefault="0046736D" w:rsidP="00A972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46736D">
        <w:rPr>
          <w:rFonts w:ascii="Times New Roman" w:hAnsi="Times New Roman" w:cs="Times New Roman"/>
          <w:bCs/>
        </w:rPr>
        <w:t>5) dokumentu zapewniającego odbiór zwłok zwierzęcych lub ich części przez podmiot uprawniony do ich transportu i unieszkodliwiania lub decyzji zezwalającej na prowadzenie przedmiotowej działalności w ramach własnych uprawnień.</w:t>
      </w:r>
    </w:p>
    <w:p w14:paraId="3630B0FE" w14:textId="6C72770B" w:rsidR="0046736D" w:rsidRPr="0046736D" w:rsidRDefault="0046736D" w:rsidP="00A972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46736D">
        <w:rPr>
          <w:rFonts w:ascii="Times New Roman" w:hAnsi="Times New Roman" w:cs="Times New Roman"/>
          <w:bCs/>
        </w:rPr>
        <w:t>6)</w:t>
      </w:r>
      <w:r>
        <w:rPr>
          <w:rFonts w:ascii="Times New Roman" w:hAnsi="Times New Roman" w:cs="Times New Roman"/>
          <w:bCs/>
        </w:rPr>
        <w:t xml:space="preserve"> </w:t>
      </w:r>
      <w:r w:rsidRPr="0046736D">
        <w:rPr>
          <w:rFonts w:ascii="Times New Roman" w:hAnsi="Times New Roman" w:cs="Times New Roman"/>
          <w:bCs/>
        </w:rPr>
        <w:t xml:space="preserve">zaświadczenia z Krajowego Rejestru Karnego o niekaralności za przestępstwa i wykroczenia przeciwko ochronie zwierząt, o których mowa w art. 35 i art. 37 ustawy z dnia 21 sierpnia 1997 r. o ochronie zwierząt (tekst jedn.: Dz. U. z 2013 r. poz. 856, z </w:t>
      </w:r>
      <w:proofErr w:type="spellStart"/>
      <w:r w:rsidRPr="0046736D">
        <w:rPr>
          <w:rFonts w:ascii="Times New Roman" w:hAnsi="Times New Roman" w:cs="Times New Roman"/>
          <w:bCs/>
        </w:rPr>
        <w:t>późn</w:t>
      </w:r>
      <w:proofErr w:type="spellEnd"/>
      <w:r w:rsidRPr="0046736D">
        <w:rPr>
          <w:rFonts w:ascii="Times New Roman" w:hAnsi="Times New Roman" w:cs="Times New Roman"/>
          <w:bCs/>
        </w:rPr>
        <w:t>. zm.);</w:t>
      </w:r>
    </w:p>
    <w:p w14:paraId="0502C8A8" w14:textId="7E4DC882" w:rsidR="0046736D" w:rsidRPr="0046736D" w:rsidRDefault="0046736D" w:rsidP="00A972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46736D">
        <w:rPr>
          <w:rFonts w:ascii="Times New Roman" w:hAnsi="Times New Roman" w:cs="Times New Roman"/>
          <w:bCs/>
        </w:rPr>
        <w:t>7) zaświadczenia z Krajowego Rejestru Karnego o niefigurowaniu w kartotece karnej Krajowego Rejestru Karnego za przestępstwa popełnione umyślnie, ścigane z oskarżenia publicznego i przestępstwa skarbowe.</w:t>
      </w:r>
    </w:p>
    <w:p w14:paraId="56D89A57" w14:textId="14AA29F5" w:rsidR="0046736D" w:rsidRPr="0046736D" w:rsidRDefault="0046736D" w:rsidP="00A972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46736D">
        <w:rPr>
          <w:rFonts w:ascii="Times New Roman" w:hAnsi="Times New Roman" w:cs="Times New Roman"/>
          <w:bCs/>
        </w:rPr>
        <w:t>3. Przedsiębiorca na potwierdzenie spełnienia wymagań zobowiązany jest do przedstawienia innych, niż określone w ust. 2 dokumentów w przypadku, gdy będzie to niezbędne ze względu na obowiązujące przepisy lub okoliczności sprawy.</w:t>
      </w:r>
    </w:p>
    <w:p w14:paraId="4EA5D61E" w14:textId="5F185399" w:rsidR="0046736D" w:rsidRPr="0046736D" w:rsidRDefault="0046736D" w:rsidP="00A972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46736D">
        <w:rPr>
          <w:rFonts w:ascii="Times New Roman" w:hAnsi="Times New Roman" w:cs="Times New Roman"/>
          <w:bCs/>
        </w:rPr>
        <w:t>4. Dokumenty potwierdzające spełnienie wymagań, o których mowa w ust. 1-3 winny być przedłożone w oryginale lub kserokopii potwierdzonej za zgodność z oryginałem przez osobę upoważnioną do reprezentowania przedsiębiorcy ubiegającego się o wydanie zezwolenia na prowadzenie działalności w zakresie prowadzenia schronisk dla zwierząt.</w:t>
      </w:r>
    </w:p>
    <w:p w14:paraId="4DC3674B" w14:textId="577E836F" w:rsidR="00292E17" w:rsidRPr="0046736D" w:rsidRDefault="0046736D" w:rsidP="00A972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46736D">
        <w:rPr>
          <w:rFonts w:ascii="Times New Roman" w:hAnsi="Times New Roman" w:cs="Times New Roman"/>
          <w:bCs/>
        </w:rPr>
        <w:t>5. Przedsiębiorca ubiegający się o uzyskanie zezwolenia na prowadzenie działalności w zakresie ochrony prowadzenia schronisk dla bezdomnych zwierząt powinien umożliwić organowi wydającemu zezwolenie lub wskazanym i uprawnionym przez ten organ przedstawicielom przeprowadzenie kontroli posiadanych środków technicznych niezbędnych do wykonywania zezwolenia.</w:t>
      </w:r>
    </w:p>
    <w:p w14:paraId="50D048A7" w14:textId="3894C931" w:rsidR="0046736D" w:rsidRDefault="0046736D" w:rsidP="00A972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</w:p>
    <w:p w14:paraId="3EF72901" w14:textId="2AECDACA" w:rsidR="0084222A" w:rsidRDefault="0084222A" w:rsidP="00A972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</w:p>
    <w:p w14:paraId="5B923F8A" w14:textId="149C67E7" w:rsidR="0084222A" w:rsidRDefault="0084222A" w:rsidP="00A972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</w:p>
    <w:p w14:paraId="4F4AC96E" w14:textId="031E69DD" w:rsidR="0084222A" w:rsidRDefault="0084222A" w:rsidP="00A972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</w:p>
    <w:p w14:paraId="40D00226" w14:textId="06EF54DC" w:rsidR="0084222A" w:rsidRDefault="0084222A" w:rsidP="00A972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</w:p>
    <w:p w14:paraId="2697395D" w14:textId="12807C87" w:rsidR="0084222A" w:rsidRDefault="0084222A" w:rsidP="00A972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</w:p>
    <w:p w14:paraId="6636156A" w14:textId="43E0838F" w:rsidR="0084222A" w:rsidRDefault="0084222A" w:rsidP="00A972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</w:p>
    <w:p w14:paraId="1313EC34" w14:textId="6777EE36" w:rsidR="0084222A" w:rsidRPr="00DE2F80" w:rsidRDefault="0084222A" w:rsidP="00A972A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</w:rPr>
      </w:pPr>
      <w:r w:rsidRPr="00DE2F80">
        <w:rPr>
          <w:rFonts w:ascii="Times New Roman" w:hAnsi="Times New Roman" w:cs="Times New Roman"/>
        </w:rPr>
        <w:lastRenderedPageBreak/>
        <w:t xml:space="preserve">Załącznik Nr </w:t>
      </w:r>
      <w:r>
        <w:rPr>
          <w:rFonts w:ascii="Times New Roman" w:hAnsi="Times New Roman" w:cs="Times New Roman"/>
        </w:rPr>
        <w:t>3</w:t>
      </w:r>
      <w:r w:rsidRPr="00DE2F80">
        <w:rPr>
          <w:rFonts w:ascii="Times New Roman" w:hAnsi="Times New Roman" w:cs="Times New Roman"/>
        </w:rPr>
        <w:t xml:space="preserve"> do Uchwały Nr …………….……………….</w:t>
      </w:r>
    </w:p>
    <w:p w14:paraId="7E5942E8" w14:textId="77777777" w:rsidR="0084222A" w:rsidRPr="00DE2F80" w:rsidRDefault="0084222A" w:rsidP="00A972A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</w:rPr>
      </w:pPr>
      <w:r w:rsidRPr="00DE2F80">
        <w:rPr>
          <w:rFonts w:ascii="Times New Roman" w:hAnsi="Times New Roman" w:cs="Times New Roman"/>
        </w:rPr>
        <w:t xml:space="preserve">Rady Gminy </w:t>
      </w:r>
      <w:r>
        <w:rPr>
          <w:rFonts w:ascii="Times New Roman" w:hAnsi="Times New Roman" w:cs="Times New Roman"/>
        </w:rPr>
        <w:t>Baranów</w:t>
      </w:r>
      <w:r w:rsidRPr="00DE2F80">
        <w:rPr>
          <w:rFonts w:ascii="Times New Roman" w:hAnsi="Times New Roman" w:cs="Times New Roman"/>
        </w:rPr>
        <w:t xml:space="preserve"> z dnia ……………..…………. r.</w:t>
      </w:r>
    </w:p>
    <w:p w14:paraId="7DCCFB61" w14:textId="3BD4AF73" w:rsidR="0084222A" w:rsidRDefault="0084222A" w:rsidP="00A972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</w:p>
    <w:p w14:paraId="695BA851" w14:textId="7C550796" w:rsidR="0084222A" w:rsidRDefault="0084222A" w:rsidP="00A972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</w:p>
    <w:p w14:paraId="51B5F2BF" w14:textId="305011C6" w:rsidR="00E17EB5" w:rsidRPr="00071A11" w:rsidRDefault="00E17EB5" w:rsidP="00A972A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071A11">
        <w:rPr>
          <w:rFonts w:ascii="Times New Roman" w:hAnsi="Times New Roman" w:cs="Times New Roman"/>
          <w:b/>
          <w:bCs/>
        </w:rPr>
        <w:t>Wymagania, jakie powinien spełniać przedsiębiorca ubiegający się o uzyskanie zezwolenia na prowadzenie działalności w zakresie prowadzenia grzebowisk i spalarni zwłok zwierzęcych i ich części na terenie Gminy Baranów</w:t>
      </w:r>
    </w:p>
    <w:p w14:paraId="4C2E719D" w14:textId="77777777" w:rsidR="00E17EB5" w:rsidRPr="00071A11" w:rsidRDefault="00E17EB5" w:rsidP="00A972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</w:p>
    <w:p w14:paraId="2CC960EA" w14:textId="22F329AC" w:rsidR="00E17EB5" w:rsidRPr="00071A11" w:rsidRDefault="00E17EB5" w:rsidP="00A972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071A11">
        <w:rPr>
          <w:rFonts w:ascii="Times New Roman" w:hAnsi="Times New Roman" w:cs="Times New Roman"/>
          <w:bCs/>
        </w:rPr>
        <w:t>Przedsiębiorca</w:t>
      </w:r>
      <w:r w:rsidR="00A72513">
        <w:rPr>
          <w:rFonts w:ascii="Times New Roman" w:hAnsi="Times New Roman" w:cs="Times New Roman"/>
          <w:bCs/>
        </w:rPr>
        <w:t>,</w:t>
      </w:r>
      <w:r w:rsidRPr="00071A11">
        <w:rPr>
          <w:rFonts w:ascii="Times New Roman" w:hAnsi="Times New Roman" w:cs="Times New Roman"/>
          <w:bCs/>
        </w:rPr>
        <w:t xml:space="preserve"> ubiegający się o uzyskanie zezwolenia na prowadzenie działalności w zakresie prowadzenia grzebowisk i spalarni zwłok zwierzęcych i ich części</w:t>
      </w:r>
      <w:r w:rsidR="00A72513">
        <w:rPr>
          <w:rFonts w:ascii="Times New Roman" w:hAnsi="Times New Roman" w:cs="Times New Roman"/>
          <w:bCs/>
        </w:rPr>
        <w:t>,</w:t>
      </w:r>
      <w:r w:rsidRPr="00071A11">
        <w:rPr>
          <w:rFonts w:ascii="Times New Roman" w:hAnsi="Times New Roman" w:cs="Times New Roman"/>
          <w:bCs/>
        </w:rPr>
        <w:t xml:space="preserve"> powinien spełniać następujące wymagania:</w:t>
      </w:r>
    </w:p>
    <w:p w14:paraId="70E79103" w14:textId="7F8EEFBC" w:rsidR="0084222A" w:rsidRPr="0084222A" w:rsidRDefault="00E17EB5" w:rsidP="00A972A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pl-PL"/>
        </w:rPr>
      </w:pPr>
      <w:r w:rsidRPr="00071A11">
        <w:rPr>
          <w:rFonts w:ascii="Times New Roman" w:eastAsia="Times New Roman" w:hAnsi="Times New Roman" w:cs="Times New Roman"/>
          <w:color w:val="333333"/>
          <w:lang w:eastAsia="pl-PL"/>
        </w:rPr>
        <w:t xml:space="preserve">1) </w:t>
      </w:r>
      <w:r w:rsidR="0084222A" w:rsidRPr="0084222A">
        <w:rPr>
          <w:rFonts w:ascii="Times New Roman" w:eastAsia="Times New Roman" w:hAnsi="Times New Roman" w:cs="Times New Roman"/>
          <w:color w:val="333333"/>
          <w:lang w:eastAsia="pl-PL"/>
        </w:rPr>
        <w:t>prowadzić zarejestrowaną działalność gospodarczą w zakresie prowadzenia</w:t>
      </w:r>
      <w:r w:rsidRPr="00071A11">
        <w:rPr>
          <w:rFonts w:ascii="Times New Roman" w:eastAsia="Times New Roman" w:hAnsi="Times New Roman" w:cs="Times New Roman"/>
          <w:color w:val="333333"/>
          <w:lang w:eastAsia="pl-PL"/>
        </w:rPr>
        <w:t xml:space="preserve"> grzebowisk </w:t>
      </w:r>
      <w:r w:rsidR="0084222A" w:rsidRPr="0084222A">
        <w:rPr>
          <w:rFonts w:ascii="Times New Roman" w:eastAsia="Times New Roman" w:hAnsi="Times New Roman" w:cs="Times New Roman"/>
          <w:color w:val="333333"/>
          <w:lang w:eastAsia="pl-PL"/>
        </w:rPr>
        <w:t>i spalarni zwłok zwierzęcych i ich części;</w:t>
      </w:r>
    </w:p>
    <w:p w14:paraId="35DFB1F7" w14:textId="6592663A" w:rsidR="0084222A" w:rsidRPr="0084222A" w:rsidRDefault="0084222A" w:rsidP="00A972A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pl-PL"/>
        </w:rPr>
      </w:pPr>
      <w:r w:rsidRPr="0084222A">
        <w:rPr>
          <w:rFonts w:ascii="Times New Roman" w:eastAsia="Times New Roman" w:hAnsi="Times New Roman" w:cs="Times New Roman"/>
          <w:color w:val="333333"/>
          <w:lang w:eastAsia="pl-PL"/>
        </w:rPr>
        <w:t>2)</w:t>
      </w:r>
      <w:r w:rsidR="00E17EB5" w:rsidRPr="00071A11">
        <w:rPr>
          <w:rFonts w:ascii="Times New Roman" w:eastAsia="Times New Roman" w:hAnsi="Times New Roman" w:cs="Times New Roman"/>
          <w:color w:val="333333"/>
          <w:lang w:eastAsia="pl-PL"/>
        </w:rPr>
        <w:t xml:space="preserve"> </w:t>
      </w:r>
      <w:r w:rsidRPr="0084222A">
        <w:rPr>
          <w:rFonts w:ascii="Times New Roman" w:eastAsia="Times New Roman" w:hAnsi="Times New Roman" w:cs="Times New Roman"/>
          <w:color w:val="333333"/>
          <w:lang w:eastAsia="pl-PL"/>
        </w:rPr>
        <w:t>posiadać tytuł prawny do terenu, na którym prowadzona ma być działalność, o której mowa w pkt 1</w:t>
      </w:r>
      <w:r w:rsidR="001E2F08">
        <w:rPr>
          <w:rFonts w:ascii="Times New Roman" w:eastAsia="Times New Roman" w:hAnsi="Times New Roman" w:cs="Times New Roman"/>
          <w:color w:val="333333"/>
          <w:lang w:eastAsia="pl-PL"/>
        </w:rPr>
        <w:t xml:space="preserve"> oraz pozwolenie na budowę wydane na podstawie zasad ogólnych i decyzji administracyjnej, które spełnia wymogi zezwolenia</w:t>
      </w:r>
      <w:r w:rsidR="00A72513">
        <w:rPr>
          <w:rFonts w:ascii="Times New Roman" w:eastAsia="Times New Roman" w:hAnsi="Times New Roman" w:cs="Times New Roman"/>
          <w:color w:val="333333"/>
          <w:lang w:eastAsia="pl-PL"/>
        </w:rPr>
        <w:t>;</w:t>
      </w:r>
    </w:p>
    <w:p w14:paraId="64F26DFC" w14:textId="3C68A87F" w:rsidR="0084222A" w:rsidRPr="0084222A" w:rsidRDefault="0084222A" w:rsidP="00A972A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pl-PL"/>
        </w:rPr>
      </w:pPr>
      <w:r w:rsidRPr="0084222A">
        <w:rPr>
          <w:rFonts w:ascii="Times New Roman" w:eastAsia="Times New Roman" w:hAnsi="Times New Roman" w:cs="Times New Roman"/>
          <w:color w:val="333333"/>
          <w:lang w:eastAsia="pl-PL"/>
        </w:rPr>
        <w:t>3)</w:t>
      </w:r>
      <w:r w:rsidR="00071A11" w:rsidRPr="00071A11">
        <w:rPr>
          <w:rFonts w:ascii="Times New Roman" w:eastAsia="Times New Roman" w:hAnsi="Times New Roman" w:cs="Times New Roman"/>
          <w:color w:val="333333"/>
          <w:lang w:eastAsia="pl-PL"/>
        </w:rPr>
        <w:t xml:space="preserve"> </w:t>
      </w:r>
      <w:r w:rsidR="00EC0D7C" w:rsidRPr="00071A11">
        <w:rPr>
          <w:rFonts w:ascii="Times New Roman" w:eastAsia="Times New Roman" w:hAnsi="Times New Roman" w:cs="Times New Roman"/>
          <w:color w:val="333333"/>
          <w:lang w:eastAsia="pl-PL"/>
        </w:rPr>
        <w:t xml:space="preserve">posiadać decyzję </w:t>
      </w:r>
      <w:r w:rsidR="00071A11" w:rsidRPr="00071A11">
        <w:rPr>
          <w:rFonts w:ascii="Times New Roman" w:eastAsia="Times New Roman" w:hAnsi="Times New Roman" w:cs="Times New Roman"/>
          <w:color w:val="333333"/>
          <w:lang w:eastAsia="pl-PL"/>
        </w:rPr>
        <w:t xml:space="preserve">właściwego </w:t>
      </w:r>
      <w:r w:rsidR="00EC0D7C" w:rsidRPr="00071A11">
        <w:rPr>
          <w:rFonts w:ascii="Times New Roman" w:eastAsia="Times New Roman" w:hAnsi="Times New Roman" w:cs="Times New Roman"/>
          <w:color w:val="333333"/>
          <w:lang w:eastAsia="pl-PL"/>
        </w:rPr>
        <w:t xml:space="preserve">Powiatowego Lekarza Weterynarii zatwierdzającą zakład do prowadzenia działalności w zakresie grzebowiska zwłok zwierzęcych </w:t>
      </w:r>
      <w:r w:rsidR="00071A11" w:rsidRPr="00071A11">
        <w:rPr>
          <w:rFonts w:ascii="Times New Roman" w:eastAsia="Times New Roman" w:hAnsi="Times New Roman" w:cs="Times New Roman"/>
          <w:color w:val="333333"/>
          <w:lang w:eastAsia="pl-PL"/>
        </w:rPr>
        <w:t xml:space="preserve">lub w zakresie </w:t>
      </w:r>
      <w:r w:rsidR="00071A11" w:rsidRPr="00071A11">
        <w:rPr>
          <w:rFonts w:ascii="Times New Roman" w:hAnsi="Times New Roman" w:cs="Times New Roman"/>
          <w:color w:val="333333"/>
          <w:shd w:val="clear" w:color="auto" w:fill="FFFFFF"/>
        </w:rPr>
        <w:t>w spalarni zwłok zwierzęcych i ich części;</w:t>
      </w:r>
    </w:p>
    <w:p w14:paraId="63A46308" w14:textId="5B6A33F3" w:rsidR="00EC0D7C" w:rsidRPr="00EC0D7C" w:rsidRDefault="00A72513" w:rsidP="00A972A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pl-PL"/>
        </w:rPr>
      </w:pPr>
      <w:r>
        <w:rPr>
          <w:rFonts w:ascii="Times New Roman" w:eastAsia="Times New Roman" w:hAnsi="Times New Roman" w:cs="Times New Roman"/>
          <w:color w:val="333333"/>
          <w:lang w:eastAsia="pl-PL"/>
        </w:rPr>
        <w:t>4</w:t>
      </w:r>
      <w:r w:rsidR="00EC0D7C">
        <w:rPr>
          <w:rFonts w:ascii="Times New Roman" w:eastAsia="Times New Roman" w:hAnsi="Times New Roman" w:cs="Times New Roman"/>
          <w:color w:val="333333"/>
          <w:lang w:eastAsia="pl-PL"/>
        </w:rPr>
        <w:t xml:space="preserve">) </w:t>
      </w:r>
      <w:r w:rsidR="00EC0D7C" w:rsidRPr="00EC0D7C">
        <w:rPr>
          <w:rFonts w:ascii="Times New Roman" w:eastAsia="Times New Roman" w:hAnsi="Times New Roman" w:cs="Times New Roman"/>
          <w:color w:val="333333"/>
          <w:lang w:eastAsia="pl-PL"/>
        </w:rPr>
        <w:t>posiadać obiekty</w:t>
      </w:r>
      <w:r w:rsidR="00EC0D7C">
        <w:rPr>
          <w:rFonts w:ascii="Times New Roman" w:eastAsia="Times New Roman" w:hAnsi="Times New Roman" w:cs="Times New Roman"/>
          <w:color w:val="333333"/>
          <w:lang w:eastAsia="pl-PL"/>
        </w:rPr>
        <w:t>, urządzenia</w:t>
      </w:r>
      <w:r w:rsidR="00EC0D7C" w:rsidRPr="00EC0D7C">
        <w:rPr>
          <w:rFonts w:ascii="Times New Roman" w:eastAsia="Times New Roman" w:hAnsi="Times New Roman" w:cs="Times New Roman"/>
          <w:color w:val="333333"/>
          <w:lang w:eastAsia="pl-PL"/>
        </w:rPr>
        <w:t xml:space="preserve"> i środki techniczne niezbędne do właściwego prowadzenia działalności, a w szczególności:</w:t>
      </w:r>
    </w:p>
    <w:p w14:paraId="347806D2" w14:textId="334AD087" w:rsidR="00EC0D7C" w:rsidRPr="00EC0D7C" w:rsidRDefault="00EC0D7C" w:rsidP="00A972A7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lang w:eastAsia="pl-PL"/>
        </w:rPr>
      </w:pPr>
      <w:r w:rsidRPr="00EC0D7C">
        <w:rPr>
          <w:rFonts w:ascii="Times New Roman" w:eastAsia="Times New Roman" w:hAnsi="Times New Roman" w:cs="Times New Roman"/>
          <w:color w:val="333333"/>
          <w:lang w:eastAsia="pl-PL"/>
        </w:rPr>
        <w:t>a)</w:t>
      </w:r>
      <w:r w:rsidR="00071A11">
        <w:rPr>
          <w:rFonts w:ascii="Times New Roman" w:eastAsia="Times New Roman" w:hAnsi="Times New Roman" w:cs="Times New Roman"/>
          <w:color w:val="333333"/>
          <w:lang w:eastAsia="pl-PL"/>
        </w:rPr>
        <w:t xml:space="preserve"> </w:t>
      </w:r>
      <w:r w:rsidRPr="00EC0D7C">
        <w:rPr>
          <w:rFonts w:ascii="Times New Roman" w:eastAsia="Times New Roman" w:hAnsi="Times New Roman" w:cs="Times New Roman"/>
          <w:color w:val="333333"/>
          <w:lang w:eastAsia="pl-PL"/>
        </w:rPr>
        <w:t>chłodnię do czasowego przetrzymywania zwłok zwierzęcych i ich części;</w:t>
      </w:r>
    </w:p>
    <w:p w14:paraId="7BAA62C1" w14:textId="1095027C" w:rsidR="00EC0D7C" w:rsidRPr="00EC0D7C" w:rsidRDefault="00EC0D7C" w:rsidP="00A972A7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lang w:eastAsia="pl-PL"/>
        </w:rPr>
      </w:pPr>
      <w:r w:rsidRPr="00EC0D7C">
        <w:rPr>
          <w:rFonts w:ascii="Times New Roman" w:eastAsia="Times New Roman" w:hAnsi="Times New Roman" w:cs="Times New Roman"/>
          <w:color w:val="333333"/>
          <w:lang w:eastAsia="pl-PL"/>
        </w:rPr>
        <w:t>b)</w:t>
      </w:r>
      <w:r w:rsidR="00071A11">
        <w:rPr>
          <w:rFonts w:ascii="Times New Roman" w:eastAsia="Times New Roman" w:hAnsi="Times New Roman" w:cs="Times New Roman"/>
          <w:color w:val="333333"/>
          <w:lang w:eastAsia="pl-PL"/>
        </w:rPr>
        <w:t xml:space="preserve"> </w:t>
      </w:r>
      <w:r w:rsidRPr="00EC0D7C">
        <w:rPr>
          <w:rFonts w:ascii="Times New Roman" w:eastAsia="Times New Roman" w:hAnsi="Times New Roman" w:cs="Times New Roman"/>
          <w:color w:val="333333"/>
          <w:lang w:eastAsia="pl-PL"/>
        </w:rPr>
        <w:t>miejsce do magazynowania środków do dezynfekcji zwłok zwierzęcych i ich części przed ich zagrzebaniem;</w:t>
      </w:r>
    </w:p>
    <w:p w14:paraId="5BD11D1C" w14:textId="1F28260B" w:rsidR="00071A11" w:rsidRDefault="00EC0D7C" w:rsidP="00A972A7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lang w:eastAsia="pl-PL"/>
        </w:rPr>
      </w:pPr>
      <w:r w:rsidRPr="00EC0D7C">
        <w:rPr>
          <w:rFonts w:ascii="Times New Roman" w:eastAsia="Times New Roman" w:hAnsi="Times New Roman" w:cs="Times New Roman"/>
          <w:color w:val="333333"/>
          <w:lang w:eastAsia="pl-PL"/>
        </w:rPr>
        <w:t>c)</w:t>
      </w:r>
      <w:r w:rsidR="00071A11">
        <w:rPr>
          <w:rFonts w:ascii="Times New Roman" w:eastAsia="Times New Roman" w:hAnsi="Times New Roman" w:cs="Times New Roman"/>
          <w:color w:val="333333"/>
          <w:lang w:eastAsia="pl-PL"/>
        </w:rPr>
        <w:t xml:space="preserve"> </w:t>
      </w:r>
      <w:r w:rsidRPr="00EC0D7C">
        <w:rPr>
          <w:rFonts w:ascii="Times New Roman" w:eastAsia="Times New Roman" w:hAnsi="Times New Roman" w:cs="Times New Roman"/>
          <w:color w:val="333333"/>
          <w:lang w:eastAsia="pl-PL"/>
        </w:rPr>
        <w:t xml:space="preserve">narzędzia </w:t>
      </w:r>
      <w:r w:rsidRPr="0084222A">
        <w:rPr>
          <w:rFonts w:ascii="Times New Roman" w:eastAsia="Times New Roman" w:hAnsi="Times New Roman" w:cs="Times New Roman"/>
          <w:color w:val="333333"/>
          <w:lang w:eastAsia="pl-PL"/>
        </w:rPr>
        <w:t xml:space="preserve">umożliwiające spalanie </w:t>
      </w:r>
      <w:r w:rsidR="00071A11">
        <w:rPr>
          <w:rFonts w:ascii="Times New Roman" w:eastAsia="Times New Roman" w:hAnsi="Times New Roman" w:cs="Times New Roman"/>
          <w:color w:val="333333"/>
          <w:lang w:eastAsia="pl-PL"/>
        </w:rPr>
        <w:t xml:space="preserve">oraz </w:t>
      </w:r>
      <w:r>
        <w:rPr>
          <w:rFonts w:ascii="Times New Roman" w:eastAsia="Times New Roman" w:hAnsi="Times New Roman" w:cs="Times New Roman"/>
          <w:color w:val="333333"/>
          <w:lang w:eastAsia="pl-PL"/>
        </w:rPr>
        <w:t>grzebanie</w:t>
      </w:r>
      <w:r w:rsidRPr="00EC0D7C">
        <w:rPr>
          <w:rFonts w:ascii="Times New Roman" w:eastAsia="Times New Roman" w:hAnsi="Times New Roman" w:cs="Times New Roman"/>
          <w:color w:val="333333"/>
          <w:lang w:eastAsia="pl-PL"/>
        </w:rPr>
        <w:t xml:space="preserve"> zwłok zwierzęcych i ich części;</w:t>
      </w:r>
    </w:p>
    <w:p w14:paraId="6887991B" w14:textId="3423F540" w:rsidR="00071A11" w:rsidRPr="00EC0D7C" w:rsidRDefault="00071A11" w:rsidP="00A972A7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lang w:eastAsia="pl-PL"/>
        </w:rPr>
      </w:pPr>
      <w:r>
        <w:rPr>
          <w:rFonts w:ascii="Times New Roman" w:eastAsia="Times New Roman" w:hAnsi="Times New Roman" w:cs="Times New Roman"/>
          <w:color w:val="333333"/>
          <w:lang w:eastAsia="pl-PL"/>
        </w:rPr>
        <w:t xml:space="preserve">d) </w:t>
      </w:r>
      <w:r w:rsidRPr="00071A11">
        <w:rPr>
          <w:rFonts w:ascii="Times New Roman" w:eastAsia="Times New Roman" w:hAnsi="Times New Roman" w:cs="Times New Roman"/>
          <w:color w:val="333333"/>
          <w:lang w:eastAsia="pl-PL"/>
        </w:rPr>
        <w:t>miejsce do magazynowania odpadów powstających w procesie spalania;</w:t>
      </w:r>
    </w:p>
    <w:p w14:paraId="31185ECC" w14:textId="093B2F4D" w:rsidR="00EC0D7C" w:rsidRPr="00EC0D7C" w:rsidRDefault="00EC0D7C" w:rsidP="00A972A7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333333"/>
          <w:lang w:eastAsia="pl-PL"/>
        </w:rPr>
      </w:pPr>
      <w:r w:rsidRPr="00EC0D7C">
        <w:rPr>
          <w:rFonts w:ascii="Times New Roman" w:eastAsia="Times New Roman" w:hAnsi="Times New Roman" w:cs="Times New Roman"/>
          <w:color w:val="333333"/>
          <w:lang w:eastAsia="pl-PL"/>
        </w:rPr>
        <w:t>d)</w:t>
      </w:r>
      <w:r w:rsidR="00071A11">
        <w:rPr>
          <w:rFonts w:ascii="Times New Roman" w:eastAsia="Times New Roman" w:hAnsi="Times New Roman" w:cs="Times New Roman"/>
          <w:color w:val="333333"/>
          <w:lang w:eastAsia="pl-PL"/>
        </w:rPr>
        <w:t xml:space="preserve"> </w:t>
      </w:r>
      <w:r w:rsidRPr="00EC0D7C">
        <w:rPr>
          <w:rFonts w:ascii="Times New Roman" w:eastAsia="Times New Roman" w:hAnsi="Times New Roman" w:cs="Times New Roman"/>
          <w:color w:val="333333"/>
          <w:lang w:eastAsia="pl-PL"/>
        </w:rPr>
        <w:t>środek transportu do przewożenia zwłok zwierzęcych i ich części, dopuszczony do użytku przez Powiatowego Lekarza Weterynarii;</w:t>
      </w:r>
    </w:p>
    <w:p w14:paraId="35C3B3B2" w14:textId="0A4E2A96" w:rsidR="00A972A7" w:rsidRDefault="00A72513" w:rsidP="00A972A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pl-PL"/>
        </w:rPr>
      </w:pPr>
      <w:r>
        <w:rPr>
          <w:rFonts w:ascii="Times New Roman" w:eastAsia="Times New Roman" w:hAnsi="Times New Roman" w:cs="Times New Roman"/>
          <w:color w:val="333333"/>
          <w:lang w:eastAsia="pl-PL"/>
        </w:rPr>
        <w:t>5</w:t>
      </w:r>
      <w:r w:rsidR="00EC0D7C" w:rsidRPr="00EC0D7C">
        <w:rPr>
          <w:rFonts w:ascii="Times New Roman" w:eastAsia="Times New Roman" w:hAnsi="Times New Roman" w:cs="Times New Roman"/>
          <w:color w:val="333333"/>
          <w:lang w:eastAsia="pl-PL"/>
        </w:rPr>
        <w:t>)</w:t>
      </w:r>
      <w:r w:rsidR="00071A11">
        <w:rPr>
          <w:rFonts w:ascii="Times New Roman" w:eastAsia="Times New Roman" w:hAnsi="Times New Roman" w:cs="Times New Roman"/>
          <w:color w:val="333333"/>
          <w:lang w:eastAsia="pl-PL"/>
        </w:rPr>
        <w:t xml:space="preserve"> </w:t>
      </w:r>
      <w:r w:rsidR="00EC0D7C" w:rsidRPr="00EC0D7C">
        <w:rPr>
          <w:rFonts w:ascii="Times New Roman" w:eastAsia="Times New Roman" w:hAnsi="Times New Roman" w:cs="Times New Roman"/>
          <w:color w:val="333333"/>
          <w:lang w:eastAsia="pl-PL"/>
        </w:rPr>
        <w:t>dysponować bazą danych umożliwiającą elektroniczną ewidencję świadczonych usług.</w:t>
      </w:r>
    </w:p>
    <w:p w14:paraId="33CC7132" w14:textId="538F3D2D" w:rsidR="00A972A7" w:rsidRDefault="00A72513" w:rsidP="00A972A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pl-PL"/>
        </w:rPr>
      </w:pPr>
      <w:r>
        <w:rPr>
          <w:rFonts w:ascii="Times New Roman" w:eastAsia="Times New Roman" w:hAnsi="Times New Roman" w:cs="Times New Roman"/>
          <w:color w:val="333333"/>
          <w:lang w:eastAsia="pl-PL"/>
        </w:rPr>
        <w:t>6</w:t>
      </w:r>
      <w:r w:rsidR="00A972A7">
        <w:rPr>
          <w:rFonts w:ascii="Times New Roman" w:eastAsia="Times New Roman" w:hAnsi="Times New Roman" w:cs="Times New Roman"/>
          <w:color w:val="333333"/>
          <w:lang w:eastAsia="pl-PL"/>
        </w:rPr>
        <w:t xml:space="preserve">) </w:t>
      </w:r>
      <w:r w:rsidR="00071A11" w:rsidRPr="00071A11">
        <w:rPr>
          <w:rFonts w:ascii="Times New Roman" w:eastAsia="Times New Roman" w:hAnsi="Times New Roman" w:cs="Times New Roman"/>
          <w:color w:val="333333"/>
          <w:lang w:eastAsia="pl-PL"/>
        </w:rPr>
        <w:t>udokumentować gotowość do odbioru odpadów powstałych w procesie spalania przez wyspecjalizowany podmiot co najmniej przez okres zgłoszonego przez przedsiębiorcę zamierzonego czasu prowadzenia działalności</w:t>
      </w:r>
      <w:r w:rsidR="00A972A7">
        <w:rPr>
          <w:rFonts w:ascii="Times New Roman" w:eastAsia="Times New Roman" w:hAnsi="Times New Roman" w:cs="Times New Roman"/>
          <w:color w:val="333333"/>
          <w:lang w:eastAsia="pl-PL"/>
        </w:rPr>
        <w:t>.</w:t>
      </w:r>
    </w:p>
    <w:p w14:paraId="06ECDF51" w14:textId="67A08056" w:rsidR="00EC0D7C" w:rsidRPr="00EC0D7C" w:rsidRDefault="00A72513" w:rsidP="00A972A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pl-PL"/>
        </w:rPr>
      </w:pPr>
      <w:r>
        <w:rPr>
          <w:rFonts w:ascii="Times New Roman" w:eastAsia="Times New Roman" w:hAnsi="Times New Roman" w:cs="Times New Roman"/>
          <w:color w:val="333333"/>
          <w:lang w:eastAsia="pl-PL"/>
        </w:rPr>
        <w:t>7</w:t>
      </w:r>
      <w:r w:rsidR="00A972A7">
        <w:rPr>
          <w:rFonts w:ascii="Times New Roman" w:eastAsia="Times New Roman" w:hAnsi="Times New Roman" w:cs="Times New Roman"/>
          <w:color w:val="333333"/>
          <w:lang w:eastAsia="pl-PL"/>
        </w:rPr>
        <w:t xml:space="preserve">) </w:t>
      </w:r>
      <w:r w:rsidR="00EC0D7C" w:rsidRPr="00EC0D7C">
        <w:rPr>
          <w:rFonts w:ascii="Times New Roman" w:eastAsia="Times New Roman" w:hAnsi="Times New Roman" w:cs="Times New Roman"/>
          <w:color w:val="333333"/>
          <w:lang w:eastAsia="pl-PL"/>
        </w:rPr>
        <w:t>Teren przeznaczony na grzebowisko zwłok zwierzęcych i ich części powinien być zlokalizowany w sposób wykluczający możliwość szkodliwego wpływu na otoczenie,</w:t>
      </w:r>
      <w:r>
        <w:rPr>
          <w:rFonts w:ascii="Times New Roman" w:eastAsia="Times New Roman" w:hAnsi="Times New Roman" w:cs="Times New Roman"/>
          <w:color w:val="333333"/>
          <w:lang w:eastAsia="pl-PL"/>
        </w:rPr>
        <w:t xml:space="preserve"> </w:t>
      </w:r>
      <w:r w:rsidR="00EC0D7C" w:rsidRPr="00EC0D7C">
        <w:rPr>
          <w:rFonts w:ascii="Times New Roman" w:eastAsia="Times New Roman" w:hAnsi="Times New Roman" w:cs="Times New Roman"/>
          <w:color w:val="333333"/>
          <w:lang w:eastAsia="pl-PL"/>
        </w:rPr>
        <w:t>poprzez spełnienie następujących wymagań:</w:t>
      </w:r>
    </w:p>
    <w:p w14:paraId="483FDEEC" w14:textId="325B7026" w:rsidR="00EC0D7C" w:rsidRPr="00A972A7" w:rsidRDefault="00EC0D7C" w:rsidP="00A972A7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ind w:left="709" w:hanging="349"/>
        <w:jc w:val="both"/>
        <w:rPr>
          <w:rFonts w:ascii="Times New Roman" w:eastAsia="Times New Roman" w:hAnsi="Times New Roman" w:cs="Times New Roman"/>
          <w:color w:val="333333"/>
          <w:lang w:eastAsia="pl-PL"/>
        </w:rPr>
      </w:pPr>
      <w:r w:rsidRPr="00A972A7">
        <w:rPr>
          <w:rFonts w:ascii="Times New Roman" w:eastAsia="Times New Roman" w:hAnsi="Times New Roman" w:cs="Times New Roman"/>
          <w:color w:val="333333"/>
          <w:lang w:eastAsia="pl-PL"/>
        </w:rPr>
        <w:lastRenderedPageBreak/>
        <w:t>odległość grzebowiska od zabudowań mieszkalnych powinna wynosić co najmniej 150 m lub 50 m pod warunkiem, że teren w granicach od 50 do 150 m od grzebowiska posiada sieć wodociągową i wszystkie budynki korzystające z wody są do tej sieci podłączone;</w:t>
      </w:r>
    </w:p>
    <w:p w14:paraId="5557DBED" w14:textId="7B87EECC" w:rsidR="00EC0D7C" w:rsidRPr="00A972A7" w:rsidRDefault="00EC0D7C" w:rsidP="00A972A7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ind w:left="709" w:hanging="349"/>
        <w:jc w:val="both"/>
        <w:rPr>
          <w:rFonts w:ascii="Times New Roman" w:eastAsia="Times New Roman" w:hAnsi="Times New Roman" w:cs="Times New Roman"/>
          <w:color w:val="333333"/>
          <w:lang w:eastAsia="pl-PL"/>
        </w:rPr>
      </w:pPr>
      <w:r w:rsidRPr="00A972A7">
        <w:rPr>
          <w:rFonts w:ascii="Times New Roman" w:eastAsia="Times New Roman" w:hAnsi="Times New Roman" w:cs="Times New Roman"/>
          <w:color w:val="333333"/>
          <w:lang w:eastAsia="pl-PL"/>
        </w:rPr>
        <w:t>odległość granicy grzebowiska od ujęć wody służących jako źródło zaopatrzenia sieci wodociągowej w wodę do picia i potrzeby gospodarcze nie może być mniejsza niż 500 m;</w:t>
      </w:r>
    </w:p>
    <w:p w14:paraId="269CE4EC" w14:textId="58DE5E99" w:rsidR="00EC0D7C" w:rsidRPr="00A972A7" w:rsidRDefault="00EC0D7C" w:rsidP="00A972A7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ind w:left="709" w:hanging="349"/>
        <w:jc w:val="both"/>
        <w:rPr>
          <w:rFonts w:ascii="Times New Roman" w:eastAsia="Times New Roman" w:hAnsi="Times New Roman" w:cs="Times New Roman"/>
          <w:color w:val="333333"/>
          <w:lang w:eastAsia="pl-PL"/>
        </w:rPr>
      </w:pPr>
      <w:r w:rsidRPr="00A972A7">
        <w:rPr>
          <w:rFonts w:ascii="Times New Roman" w:eastAsia="Times New Roman" w:hAnsi="Times New Roman" w:cs="Times New Roman"/>
          <w:color w:val="333333"/>
          <w:lang w:eastAsia="pl-PL"/>
        </w:rPr>
        <w:t>na terenie grzebowiska najwyższy poziom wody gruntowej powinien znajdować się co najmniej 1,5 m od najniższego poziomu miejsca grzebania zwierząt, a spływ wód powierzchniowych nie może następować w kierunku ujęć wód podziemnych oraz wód powierzchniowych;</w:t>
      </w:r>
    </w:p>
    <w:p w14:paraId="6C06F2B2" w14:textId="3DCE4BAF" w:rsidR="00EC0D7C" w:rsidRPr="00A972A7" w:rsidRDefault="00EC0D7C" w:rsidP="00A972A7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ind w:left="709" w:hanging="349"/>
        <w:jc w:val="both"/>
        <w:rPr>
          <w:rFonts w:ascii="Times New Roman" w:eastAsia="Times New Roman" w:hAnsi="Times New Roman" w:cs="Times New Roman"/>
          <w:color w:val="333333"/>
          <w:lang w:eastAsia="pl-PL"/>
        </w:rPr>
      </w:pPr>
      <w:r w:rsidRPr="00A972A7">
        <w:rPr>
          <w:rFonts w:ascii="Times New Roman" w:eastAsia="Times New Roman" w:hAnsi="Times New Roman" w:cs="Times New Roman"/>
          <w:color w:val="333333"/>
          <w:lang w:eastAsia="pl-PL"/>
        </w:rPr>
        <w:t>teren grzebowiska powinien mieć ukształtowanie umożliwiające łatwy spływ wód opadowych i nie podlegać zalewom;</w:t>
      </w:r>
    </w:p>
    <w:p w14:paraId="61998302" w14:textId="3E469317" w:rsidR="00EC0D7C" w:rsidRPr="00A972A7" w:rsidRDefault="00EC0D7C" w:rsidP="00A972A7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ind w:left="709" w:hanging="349"/>
        <w:jc w:val="both"/>
        <w:rPr>
          <w:rFonts w:ascii="Times New Roman" w:eastAsia="Times New Roman" w:hAnsi="Times New Roman" w:cs="Times New Roman"/>
          <w:color w:val="333333"/>
          <w:lang w:eastAsia="pl-PL"/>
        </w:rPr>
      </w:pPr>
      <w:r w:rsidRPr="00A972A7">
        <w:rPr>
          <w:rFonts w:ascii="Times New Roman" w:eastAsia="Times New Roman" w:hAnsi="Times New Roman" w:cs="Times New Roman"/>
          <w:color w:val="333333"/>
          <w:lang w:eastAsia="pl-PL"/>
        </w:rPr>
        <w:t>w przypadku planowanego zapotrzebowania na wodę należy określić źródło czerpania wody;</w:t>
      </w:r>
    </w:p>
    <w:p w14:paraId="5943D6BE" w14:textId="1C3F304A" w:rsidR="00EC0D7C" w:rsidRPr="00A972A7" w:rsidRDefault="00EC0D7C" w:rsidP="00A972A7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ind w:left="709" w:hanging="349"/>
        <w:jc w:val="both"/>
        <w:rPr>
          <w:rFonts w:ascii="Times New Roman" w:eastAsia="Times New Roman" w:hAnsi="Times New Roman" w:cs="Times New Roman"/>
          <w:color w:val="333333"/>
          <w:lang w:eastAsia="pl-PL"/>
        </w:rPr>
      </w:pPr>
      <w:r w:rsidRPr="00A972A7">
        <w:rPr>
          <w:rFonts w:ascii="Times New Roman" w:eastAsia="Times New Roman" w:hAnsi="Times New Roman" w:cs="Times New Roman"/>
          <w:color w:val="333333"/>
          <w:lang w:eastAsia="pl-PL"/>
        </w:rPr>
        <w:t xml:space="preserve">teren przeznaczony na grzebowisko powinien być ogrodzony </w:t>
      </w:r>
      <w:r w:rsidR="00A72513">
        <w:rPr>
          <w:rFonts w:ascii="Times New Roman" w:eastAsia="Times New Roman" w:hAnsi="Times New Roman" w:cs="Times New Roman"/>
          <w:color w:val="333333"/>
          <w:lang w:eastAsia="pl-PL"/>
        </w:rPr>
        <w:t>i zabezpieczony przed dostępem do niego osób trzecich oraz dzikich i domowych zwierząt;</w:t>
      </w:r>
    </w:p>
    <w:p w14:paraId="31BCFCA3" w14:textId="1FB3627E" w:rsidR="00EC0D7C" w:rsidRDefault="00A72513" w:rsidP="00A972A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pl-PL"/>
        </w:rPr>
      </w:pPr>
      <w:r>
        <w:rPr>
          <w:rFonts w:ascii="Times New Roman" w:eastAsia="Times New Roman" w:hAnsi="Times New Roman" w:cs="Times New Roman"/>
          <w:color w:val="333333"/>
          <w:lang w:eastAsia="pl-PL"/>
        </w:rPr>
        <w:t>8</w:t>
      </w:r>
      <w:r w:rsidR="00A972A7">
        <w:rPr>
          <w:rFonts w:ascii="Times New Roman" w:eastAsia="Times New Roman" w:hAnsi="Times New Roman" w:cs="Times New Roman"/>
          <w:color w:val="333333"/>
          <w:lang w:eastAsia="pl-PL"/>
        </w:rPr>
        <w:t xml:space="preserve">) </w:t>
      </w:r>
      <w:r w:rsidR="00EC0D7C" w:rsidRPr="00EC0D7C">
        <w:rPr>
          <w:rFonts w:ascii="Times New Roman" w:eastAsia="Times New Roman" w:hAnsi="Times New Roman" w:cs="Times New Roman"/>
          <w:color w:val="333333"/>
          <w:lang w:eastAsia="pl-PL"/>
        </w:rPr>
        <w:t>Możliwość lokalizacji grzebowiska na wskazanym terenie wymaga przeprowadzenia odpowiednich badań środowiska gruntowo-wodnego, które należy uwzględnić w dokumentacji hydrogeologicznej.</w:t>
      </w:r>
    </w:p>
    <w:p w14:paraId="16C29B12" w14:textId="77777777" w:rsidR="00EC0D7C" w:rsidRPr="0084222A" w:rsidRDefault="00EC0D7C" w:rsidP="00A972A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pl-PL"/>
        </w:rPr>
      </w:pPr>
    </w:p>
    <w:p w14:paraId="6C2923F9" w14:textId="30C8435B" w:rsidR="0084222A" w:rsidRPr="0084222A" w:rsidRDefault="0084222A" w:rsidP="00A972A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lang w:eastAsia="pl-PL"/>
        </w:rPr>
      </w:pPr>
      <w:r w:rsidRPr="0084222A">
        <w:rPr>
          <w:rFonts w:ascii="Times New Roman" w:eastAsia="Times New Roman" w:hAnsi="Times New Roman" w:cs="Times New Roman"/>
          <w:color w:val="333333"/>
          <w:lang w:eastAsia="pl-PL"/>
        </w:rPr>
        <w:t>2.</w:t>
      </w:r>
      <w:r w:rsidR="00E17EB5" w:rsidRPr="00E17EB5">
        <w:rPr>
          <w:rFonts w:ascii="Times New Roman" w:eastAsia="Times New Roman" w:hAnsi="Times New Roman" w:cs="Times New Roman"/>
          <w:color w:val="333333"/>
          <w:lang w:eastAsia="pl-PL"/>
        </w:rPr>
        <w:t xml:space="preserve"> </w:t>
      </w:r>
      <w:r w:rsidRPr="0084222A">
        <w:rPr>
          <w:rFonts w:ascii="Times New Roman" w:eastAsia="Times New Roman" w:hAnsi="Times New Roman" w:cs="Times New Roman"/>
          <w:color w:val="333333"/>
          <w:lang w:eastAsia="pl-PL"/>
        </w:rPr>
        <w:t>Wymagania, o których mowa w ust. 1 powinny być uprawdopodobnione odpowiednimi dokumentami.</w:t>
      </w:r>
    </w:p>
    <w:p w14:paraId="525BB68A" w14:textId="77777777" w:rsidR="0084222A" w:rsidRPr="00E17EB5" w:rsidRDefault="0084222A" w:rsidP="00A972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</w:p>
    <w:sectPr w:rsidR="0084222A" w:rsidRPr="00E17E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03F87"/>
    <w:multiLevelType w:val="hybridMultilevel"/>
    <w:tmpl w:val="E23464D8"/>
    <w:lvl w:ilvl="0" w:tplc="04150017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B0D9B"/>
    <w:multiLevelType w:val="hybridMultilevel"/>
    <w:tmpl w:val="5B88FD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94FDB"/>
    <w:multiLevelType w:val="hybridMultilevel"/>
    <w:tmpl w:val="26C012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1A0801"/>
    <w:multiLevelType w:val="hybridMultilevel"/>
    <w:tmpl w:val="12361D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94CAD"/>
    <w:multiLevelType w:val="hybridMultilevel"/>
    <w:tmpl w:val="B5BA5048"/>
    <w:lvl w:ilvl="0" w:tplc="EF44B92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E56"/>
    <w:rsid w:val="00071A11"/>
    <w:rsid w:val="001E2F08"/>
    <w:rsid w:val="00292E17"/>
    <w:rsid w:val="003151A3"/>
    <w:rsid w:val="00347FA6"/>
    <w:rsid w:val="00437587"/>
    <w:rsid w:val="00454C4A"/>
    <w:rsid w:val="0046736D"/>
    <w:rsid w:val="005D5476"/>
    <w:rsid w:val="006327D2"/>
    <w:rsid w:val="00735692"/>
    <w:rsid w:val="007A3AC8"/>
    <w:rsid w:val="0084222A"/>
    <w:rsid w:val="00856E56"/>
    <w:rsid w:val="009E0373"/>
    <w:rsid w:val="00A72513"/>
    <w:rsid w:val="00A972A7"/>
    <w:rsid w:val="00B9538D"/>
    <w:rsid w:val="00DE2F80"/>
    <w:rsid w:val="00E17EB5"/>
    <w:rsid w:val="00EC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8BB34"/>
  <w15:chartTrackingRefBased/>
  <w15:docId w15:val="{541C0C6C-5695-4372-80CC-0197C4B4E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2E17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8422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909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45768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74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3489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879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1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97761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76241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63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87639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5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9142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4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4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367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45387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39935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06185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7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26980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16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6047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0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264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8116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28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76949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6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93474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61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51138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1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66777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1824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8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22207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92166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8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0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9275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54498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75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4362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154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48533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20858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73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53513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86713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99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84510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5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88107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26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78156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5087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87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79994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3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5932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9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66478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39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709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02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3825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1500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10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59459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44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35509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9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828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606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27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02309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83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7</Pages>
  <Words>1798</Words>
  <Characters>10792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Paduch</dc:creator>
  <cp:keywords/>
  <dc:description/>
  <cp:lastModifiedBy>Anna Paduch</cp:lastModifiedBy>
  <cp:revision>5</cp:revision>
  <cp:lastPrinted>2025-12-09T08:00:00Z</cp:lastPrinted>
  <dcterms:created xsi:type="dcterms:W3CDTF">2025-12-08T12:23:00Z</dcterms:created>
  <dcterms:modified xsi:type="dcterms:W3CDTF">2026-02-19T07:17:00Z</dcterms:modified>
</cp:coreProperties>
</file>